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3D" w:rsidRPr="0072712C" w:rsidRDefault="00154F3D" w:rsidP="00FC1458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8"/>
          <w:lang w:eastAsia="en-US"/>
        </w:rPr>
      </w:pPr>
      <w:r w:rsidRPr="0072712C">
        <w:rPr>
          <w:rFonts w:ascii="Times New Roman" w:hAnsi="Times New Roman" w:cs="Times New Roman"/>
          <w:b/>
          <w:sz w:val="24"/>
          <w:szCs w:val="18"/>
          <w:lang w:eastAsia="en-US"/>
        </w:rPr>
        <w:t xml:space="preserve">МУНИЦИПАЛЬНОЕ КАЗЕННОЕ УЧРЕЖДЕНИЕ ДОПОЛНИТЕЛЬНОГО ОБРАЗОВАНИЯ АЧИТСКОГО </w:t>
      </w:r>
      <w:r w:rsidR="00955295" w:rsidRPr="0072712C">
        <w:rPr>
          <w:rFonts w:ascii="Times New Roman" w:hAnsi="Times New Roman" w:cs="Times New Roman"/>
          <w:b/>
          <w:sz w:val="24"/>
          <w:szCs w:val="18"/>
          <w:lang w:eastAsia="en-US"/>
        </w:rPr>
        <w:t>МУНИУИПАЛЬНОГО</w:t>
      </w:r>
      <w:r w:rsidRPr="0072712C">
        <w:rPr>
          <w:rFonts w:ascii="Times New Roman" w:hAnsi="Times New Roman" w:cs="Times New Roman"/>
          <w:b/>
          <w:sz w:val="24"/>
          <w:szCs w:val="18"/>
          <w:lang w:eastAsia="en-US"/>
        </w:rPr>
        <w:t xml:space="preserve"> ОКРУГА </w:t>
      </w:r>
      <w:r w:rsidR="00955295" w:rsidRPr="0072712C">
        <w:rPr>
          <w:rFonts w:ascii="Times New Roman" w:hAnsi="Times New Roman" w:cs="Times New Roman"/>
          <w:b/>
          <w:sz w:val="24"/>
          <w:szCs w:val="18"/>
          <w:lang w:eastAsia="en-US"/>
        </w:rPr>
        <w:br/>
      </w:r>
      <w:r w:rsidRPr="0072712C">
        <w:rPr>
          <w:rFonts w:ascii="Times New Roman" w:hAnsi="Times New Roman" w:cs="Times New Roman"/>
          <w:b/>
          <w:sz w:val="24"/>
          <w:szCs w:val="18"/>
          <w:lang w:eastAsia="en-US"/>
        </w:rPr>
        <w:t>«АЧИТСКИЙ ЦЕНТР ДОПОЛНИТЕЛЬНОГО ОБРАЗОВАНИЯ»</w:t>
      </w:r>
    </w:p>
    <w:p w:rsidR="00154F3D" w:rsidRPr="0072712C" w:rsidRDefault="00154F3D" w:rsidP="00FC1458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18"/>
          <w:lang w:eastAsia="en-US"/>
        </w:rPr>
      </w:pPr>
    </w:p>
    <w:p w:rsidR="00987E5D" w:rsidRPr="0072712C" w:rsidRDefault="00987E5D" w:rsidP="00FC1458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18"/>
          <w:lang w:eastAsia="en-US"/>
        </w:rPr>
      </w:pPr>
    </w:p>
    <w:p w:rsidR="002C042A" w:rsidRPr="0072712C" w:rsidRDefault="002C042A" w:rsidP="00FC14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2C042A" w:rsidRPr="0072712C" w:rsidSect="00154F3D">
          <w:pgSz w:w="11906" w:h="16838"/>
          <w:pgMar w:top="1134" w:right="851" w:bottom="1134" w:left="1701" w:header="709" w:footer="709" w:gutter="0"/>
          <w:pgNumType w:start="1"/>
          <w:cols w:space="720"/>
          <w:docGrid w:linePitch="299"/>
        </w:sectPr>
      </w:pPr>
    </w:p>
    <w:p w:rsidR="00154F3D" w:rsidRPr="0072712C" w:rsidRDefault="00154F3D" w:rsidP="00FC14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12C">
        <w:rPr>
          <w:rFonts w:ascii="Times New Roman" w:hAnsi="Times New Roman" w:cs="Times New Roman"/>
          <w:b/>
          <w:sz w:val="24"/>
          <w:szCs w:val="24"/>
        </w:rPr>
        <w:lastRenderedPageBreak/>
        <w:t>РАССМОТРЕНО</w:t>
      </w:r>
    </w:p>
    <w:p w:rsidR="00154F3D" w:rsidRPr="0072712C" w:rsidRDefault="00154F3D" w:rsidP="00FC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12C">
        <w:rPr>
          <w:rFonts w:ascii="Times New Roman" w:hAnsi="Times New Roman" w:cs="Times New Roman"/>
          <w:sz w:val="24"/>
          <w:szCs w:val="24"/>
        </w:rPr>
        <w:t>на педагогическом совете</w:t>
      </w:r>
    </w:p>
    <w:p w:rsidR="00154F3D" w:rsidRPr="0072712C" w:rsidRDefault="00955295" w:rsidP="00FC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12C">
        <w:rPr>
          <w:rFonts w:ascii="Times New Roman" w:hAnsi="Times New Roman" w:cs="Times New Roman"/>
          <w:sz w:val="24"/>
          <w:szCs w:val="24"/>
        </w:rPr>
        <w:t>Протокол №6 от «29</w:t>
      </w:r>
      <w:r w:rsidR="003269B0" w:rsidRPr="0072712C">
        <w:rPr>
          <w:rFonts w:ascii="Times New Roman" w:hAnsi="Times New Roman" w:cs="Times New Roman"/>
          <w:sz w:val="24"/>
          <w:szCs w:val="24"/>
        </w:rPr>
        <w:t>» мая 202</w:t>
      </w:r>
      <w:r w:rsidRPr="0072712C">
        <w:rPr>
          <w:rFonts w:ascii="Times New Roman" w:hAnsi="Times New Roman" w:cs="Times New Roman"/>
          <w:sz w:val="24"/>
          <w:szCs w:val="24"/>
        </w:rPr>
        <w:t>5</w:t>
      </w:r>
      <w:r w:rsidR="00154F3D" w:rsidRPr="0072712C">
        <w:rPr>
          <w:rFonts w:ascii="Times New Roman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</w:p>
    <w:p w:rsidR="00154F3D" w:rsidRPr="0072712C" w:rsidRDefault="00154F3D" w:rsidP="00FC1458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18"/>
          <w:lang w:eastAsia="en-US"/>
        </w:rPr>
      </w:pPr>
    </w:p>
    <w:p w:rsidR="00154F3D" w:rsidRPr="0072712C" w:rsidRDefault="00154F3D" w:rsidP="00FC1458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18"/>
          <w:lang w:eastAsia="en-US"/>
        </w:rPr>
      </w:pPr>
    </w:p>
    <w:p w:rsidR="00154F3D" w:rsidRPr="0072712C" w:rsidRDefault="00154F3D" w:rsidP="00FC1458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18"/>
          <w:lang w:eastAsia="en-US"/>
        </w:rPr>
      </w:pPr>
    </w:p>
    <w:p w:rsidR="00154F3D" w:rsidRPr="0072712C" w:rsidRDefault="00154F3D" w:rsidP="00FC1458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18"/>
          <w:lang w:eastAsia="en-US"/>
        </w:rPr>
      </w:pPr>
    </w:p>
    <w:p w:rsidR="002C042A" w:rsidRPr="0072712C" w:rsidRDefault="002C042A" w:rsidP="00FC1458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18"/>
          <w:lang w:eastAsia="en-US"/>
        </w:rPr>
      </w:pPr>
    </w:p>
    <w:p w:rsidR="00154F3D" w:rsidRPr="0072712C" w:rsidRDefault="00154F3D" w:rsidP="00FC1458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18"/>
          <w:lang w:eastAsia="en-US"/>
        </w:rPr>
      </w:pPr>
      <w:r w:rsidRPr="0072712C">
        <w:rPr>
          <w:rFonts w:ascii="Times New Roman" w:hAnsi="Times New Roman" w:cs="Times New Roman"/>
          <w:b/>
          <w:sz w:val="24"/>
          <w:szCs w:val="18"/>
          <w:lang w:eastAsia="en-US"/>
        </w:rPr>
        <w:lastRenderedPageBreak/>
        <w:t>УТВЕРЖДАЮ:</w:t>
      </w:r>
    </w:p>
    <w:p w:rsidR="00154F3D" w:rsidRPr="0072712C" w:rsidRDefault="00154F3D" w:rsidP="00FC1458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18"/>
          <w:lang w:eastAsia="en-US"/>
        </w:rPr>
      </w:pPr>
      <w:r w:rsidRPr="0072712C">
        <w:rPr>
          <w:rFonts w:ascii="Times New Roman" w:hAnsi="Times New Roman" w:cs="Times New Roman"/>
          <w:sz w:val="24"/>
          <w:szCs w:val="18"/>
          <w:lang w:eastAsia="en-US"/>
        </w:rPr>
        <w:t>Директор МКУ ДО А</w:t>
      </w:r>
      <w:r w:rsidR="00955295" w:rsidRPr="0072712C">
        <w:rPr>
          <w:rFonts w:ascii="Times New Roman" w:hAnsi="Times New Roman" w:cs="Times New Roman"/>
          <w:sz w:val="24"/>
          <w:szCs w:val="18"/>
          <w:lang w:eastAsia="en-US"/>
        </w:rPr>
        <w:t>М</w:t>
      </w:r>
      <w:r w:rsidRPr="0072712C">
        <w:rPr>
          <w:rFonts w:ascii="Times New Roman" w:hAnsi="Times New Roman" w:cs="Times New Roman"/>
          <w:sz w:val="24"/>
          <w:szCs w:val="18"/>
          <w:lang w:eastAsia="en-US"/>
        </w:rPr>
        <w:t xml:space="preserve">О </w:t>
      </w:r>
      <w:r w:rsidR="00955295" w:rsidRPr="0072712C">
        <w:rPr>
          <w:rFonts w:ascii="Times New Roman" w:hAnsi="Times New Roman" w:cs="Times New Roman"/>
          <w:sz w:val="24"/>
          <w:szCs w:val="18"/>
          <w:lang w:eastAsia="en-US"/>
        </w:rPr>
        <w:br/>
      </w:r>
      <w:r w:rsidRPr="0072712C">
        <w:rPr>
          <w:rFonts w:ascii="Times New Roman" w:hAnsi="Times New Roman" w:cs="Times New Roman"/>
          <w:sz w:val="24"/>
          <w:szCs w:val="18"/>
          <w:lang w:eastAsia="en-US"/>
        </w:rPr>
        <w:t>«Ачитский ЦДО»</w:t>
      </w:r>
    </w:p>
    <w:p w:rsidR="00154F3D" w:rsidRPr="0072712C" w:rsidRDefault="00154F3D" w:rsidP="00FC1458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18"/>
          <w:lang w:eastAsia="en-US"/>
        </w:rPr>
      </w:pPr>
      <w:r w:rsidRPr="0072712C">
        <w:rPr>
          <w:rFonts w:ascii="Times New Roman" w:hAnsi="Times New Roman" w:cs="Times New Roman"/>
          <w:sz w:val="24"/>
          <w:szCs w:val="18"/>
          <w:lang w:eastAsia="en-US"/>
        </w:rPr>
        <w:t>____________</w:t>
      </w:r>
      <w:r w:rsidR="00955295" w:rsidRPr="0072712C">
        <w:rPr>
          <w:rFonts w:ascii="Times New Roman" w:hAnsi="Times New Roman" w:cs="Times New Roman"/>
          <w:sz w:val="24"/>
          <w:szCs w:val="18"/>
          <w:lang w:eastAsia="en-US"/>
        </w:rPr>
        <w:t>А.А. Пупышева</w:t>
      </w:r>
    </w:p>
    <w:p w:rsidR="00154F3D" w:rsidRPr="0072712C" w:rsidRDefault="00154F3D" w:rsidP="00FC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F3D" w:rsidRPr="0072712C" w:rsidRDefault="00154F3D" w:rsidP="00FC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12C">
        <w:rPr>
          <w:rFonts w:ascii="Times New Roman" w:hAnsi="Times New Roman" w:cs="Times New Roman"/>
          <w:sz w:val="24"/>
          <w:szCs w:val="24"/>
        </w:rPr>
        <w:t>Введено в действие приказом</w:t>
      </w:r>
    </w:p>
    <w:p w:rsidR="00154F3D" w:rsidRPr="0072712C" w:rsidRDefault="00154F3D" w:rsidP="00FC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12C">
        <w:rPr>
          <w:rFonts w:ascii="Times New Roman" w:hAnsi="Times New Roman" w:cs="Times New Roman"/>
          <w:sz w:val="24"/>
          <w:szCs w:val="24"/>
        </w:rPr>
        <w:t>МКУ ДО А</w:t>
      </w:r>
      <w:r w:rsidR="00955295" w:rsidRPr="0072712C">
        <w:rPr>
          <w:rFonts w:ascii="Times New Roman" w:hAnsi="Times New Roman" w:cs="Times New Roman"/>
          <w:sz w:val="24"/>
          <w:szCs w:val="24"/>
        </w:rPr>
        <w:t>М</w:t>
      </w:r>
      <w:r w:rsidRPr="0072712C">
        <w:rPr>
          <w:rFonts w:ascii="Times New Roman" w:hAnsi="Times New Roman" w:cs="Times New Roman"/>
          <w:sz w:val="24"/>
          <w:szCs w:val="24"/>
        </w:rPr>
        <w:t>О «Ачитский ЦДО»</w:t>
      </w:r>
    </w:p>
    <w:p w:rsidR="00041F74" w:rsidRPr="0072712C" w:rsidRDefault="00955295" w:rsidP="00FC14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12C">
        <w:rPr>
          <w:rFonts w:ascii="Times New Roman" w:hAnsi="Times New Roman" w:cs="Times New Roman"/>
          <w:sz w:val="24"/>
          <w:szCs w:val="24"/>
        </w:rPr>
        <w:t>от «22</w:t>
      </w:r>
      <w:r w:rsidR="00154F3D" w:rsidRPr="0072712C">
        <w:rPr>
          <w:rFonts w:ascii="Times New Roman" w:hAnsi="Times New Roman" w:cs="Times New Roman"/>
          <w:sz w:val="24"/>
          <w:szCs w:val="24"/>
        </w:rPr>
        <w:t xml:space="preserve">» </w:t>
      </w:r>
      <w:r w:rsidRPr="0072712C">
        <w:rPr>
          <w:rFonts w:ascii="Times New Roman" w:hAnsi="Times New Roman" w:cs="Times New Roman"/>
          <w:sz w:val="24"/>
          <w:szCs w:val="24"/>
        </w:rPr>
        <w:t>июля</w:t>
      </w:r>
      <w:r w:rsidR="00154F3D" w:rsidRPr="0072712C">
        <w:rPr>
          <w:rFonts w:ascii="Times New Roman" w:hAnsi="Times New Roman" w:cs="Times New Roman"/>
          <w:sz w:val="24"/>
          <w:szCs w:val="24"/>
        </w:rPr>
        <w:t xml:space="preserve"> 202</w:t>
      </w:r>
      <w:r w:rsidRPr="0072712C">
        <w:rPr>
          <w:rFonts w:ascii="Times New Roman" w:hAnsi="Times New Roman" w:cs="Times New Roman"/>
          <w:sz w:val="24"/>
          <w:szCs w:val="24"/>
        </w:rPr>
        <w:t>5</w:t>
      </w:r>
      <w:r w:rsidR="003269B0" w:rsidRPr="0072712C">
        <w:rPr>
          <w:rFonts w:ascii="Times New Roman" w:hAnsi="Times New Roman" w:cs="Times New Roman"/>
          <w:sz w:val="24"/>
          <w:szCs w:val="24"/>
        </w:rPr>
        <w:t xml:space="preserve"> года №1</w:t>
      </w:r>
      <w:r w:rsidRPr="0072712C">
        <w:rPr>
          <w:rFonts w:ascii="Times New Roman" w:hAnsi="Times New Roman" w:cs="Times New Roman"/>
          <w:sz w:val="24"/>
          <w:szCs w:val="24"/>
        </w:rPr>
        <w:t>40</w:t>
      </w:r>
    </w:p>
    <w:p w:rsidR="002C042A" w:rsidRPr="0072712C" w:rsidRDefault="002C042A" w:rsidP="00FC14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2C042A" w:rsidRPr="0072712C" w:rsidSect="002C042A">
          <w:type w:val="continuous"/>
          <w:pgSz w:w="11906" w:h="16838"/>
          <w:pgMar w:top="1134" w:right="851" w:bottom="1134" w:left="1701" w:header="709" w:footer="709" w:gutter="0"/>
          <w:pgNumType w:start="1"/>
          <w:cols w:num="2" w:space="720"/>
          <w:docGrid w:linePitch="299"/>
        </w:sectPr>
      </w:pPr>
    </w:p>
    <w:p w:rsidR="002C042A" w:rsidRPr="0072712C" w:rsidRDefault="002C042A" w:rsidP="00FC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7E5D" w:rsidRPr="0072712C" w:rsidRDefault="00987E5D" w:rsidP="00FC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F80" w:rsidRPr="0072712C" w:rsidRDefault="00057631" w:rsidP="00FC1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12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2C042A" w:rsidRPr="0072712C">
        <w:rPr>
          <w:rFonts w:ascii="Times New Roman" w:eastAsia="Times New Roman" w:hAnsi="Times New Roman" w:cs="Times New Roman"/>
          <w:b/>
          <w:sz w:val="24"/>
          <w:szCs w:val="24"/>
        </w:rPr>
        <w:t>лан</w:t>
      </w:r>
    </w:p>
    <w:p w:rsidR="00CD1F80" w:rsidRPr="0072712C" w:rsidRDefault="00041F74" w:rsidP="00FC1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12C">
        <w:rPr>
          <w:rFonts w:ascii="Times New Roman" w:eastAsia="Times New Roman" w:hAnsi="Times New Roman" w:cs="Times New Roman"/>
          <w:b/>
          <w:sz w:val="24"/>
          <w:szCs w:val="24"/>
        </w:rPr>
        <w:t>методической работы на 202</w:t>
      </w:r>
      <w:r w:rsidR="00955295" w:rsidRPr="0072712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B7846" w:rsidRPr="0072712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57631" w:rsidRPr="0072712C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955295" w:rsidRPr="0072712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D1EBA" w:rsidRPr="007271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57631" w:rsidRPr="0072712C">
        <w:rPr>
          <w:rFonts w:ascii="Times New Roman" w:eastAsia="Times New Roman" w:hAnsi="Times New Roman" w:cs="Times New Roman"/>
          <w:b/>
          <w:sz w:val="24"/>
          <w:szCs w:val="24"/>
        </w:rPr>
        <w:t>учебный год</w:t>
      </w:r>
    </w:p>
    <w:p w:rsidR="0016353C" w:rsidRPr="0072712C" w:rsidRDefault="0016353C" w:rsidP="00FC14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09C3" w:rsidRPr="0072712C" w:rsidRDefault="00CF09C3" w:rsidP="00FC1458">
      <w:pPr>
        <w:pStyle w:val="Default"/>
        <w:jc w:val="both"/>
      </w:pPr>
      <w:r w:rsidRPr="0072712C">
        <w:rPr>
          <w:rFonts w:eastAsia="Times New Roman"/>
          <w:b/>
        </w:rPr>
        <w:t>Методическая тема:</w:t>
      </w:r>
      <w:r w:rsidRPr="0072712C">
        <w:rPr>
          <w:rFonts w:eastAsia="Times New Roman"/>
        </w:rPr>
        <w:t xml:space="preserve"> </w:t>
      </w:r>
      <w:r w:rsidR="003A59A4" w:rsidRPr="0072712C">
        <w:t>«</w:t>
      </w:r>
      <w:r w:rsidR="00C938CD" w:rsidRPr="0072712C">
        <w:t>Управление профессионально-личностным ростом педагогических работников как одно из основных условий обеспечения качества образования в условиях трансформации дополнительного образования</w:t>
      </w:r>
      <w:r w:rsidR="003A59A4" w:rsidRPr="0072712C">
        <w:rPr>
          <w:szCs w:val="20"/>
        </w:rPr>
        <w:t>»</w:t>
      </w:r>
    </w:p>
    <w:p w:rsidR="00CF09C3" w:rsidRPr="0072712C" w:rsidRDefault="00CF09C3" w:rsidP="00FC1458">
      <w:pPr>
        <w:pStyle w:val="Default"/>
        <w:jc w:val="both"/>
      </w:pPr>
      <w:r w:rsidRPr="0072712C">
        <w:rPr>
          <w:rFonts w:eastAsia="Times New Roman"/>
          <w:b/>
        </w:rPr>
        <w:t>Цель</w:t>
      </w:r>
      <w:r w:rsidR="0016353C" w:rsidRPr="0072712C">
        <w:rPr>
          <w:rFonts w:eastAsia="Times New Roman"/>
        </w:rPr>
        <w:t xml:space="preserve">: </w:t>
      </w:r>
      <w:r w:rsidR="00C938CD" w:rsidRPr="0072712C">
        <w:rPr>
          <w:szCs w:val="20"/>
        </w:rPr>
        <w:t>мотивация педагогов дополнительного образования к развитию творческого потенциала и повышению эффективности образовательной деятельности для организации полноценного качественного образования и воспитания в рамках новых требования и возможностей.</w:t>
      </w:r>
    </w:p>
    <w:p w:rsidR="00FD1EBA" w:rsidRPr="0072712C" w:rsidRDefault="00CF09C3" w:rsidP="00FC14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71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C938CD" w:rsidRPr="0072712C" w:rsidRDefault="00C938CD" w:rsidP="00C938CD">
      <w:pPr>
        <w:pStyle w:val="Default"/>
        <w:numPr>
          <w:ilvl w:val="0"/>
          <w:numId w:val="1"/>
        </w:numPr>
        <w:jc w:val="both"/>
        <w:rPr>
          <w:szCs w:val="20"/>
        </w:rPr>
      </w:pPr>
      <w:r w:rsidRPr="0072712C">
        <w:rPr>
          <w:szCs w:val="20"/>
        </w:rPr>
        <w:t>Осуществлять систематическую работу по оказанию методической помощи педагогам дополнительного образования.</w:t>
      </w:r>
    </w:p>
    <w:p w:rsidR="00C938CD" w:rsidRPr="0072712C" w:rsidRDefault="00C938CD" w:rsidP="00C938CD">
      <w:pPr>
        <w:pStyle w:val="Default"/>
        <w:numPr>
          <w:ilvl w:val="0"/>
          <w:numId w:val="1"/>
        </w:numPr>
        <w:jc w:val="both"/>
        <w:rPr>
          <w:szCs w:val="20"/>
        </w:rPr>
      </w:pPr>
      <w:r w:rsidRPr="0072712C">
        <w:rPr>
          <w:szCs w:val="20"/>
        </w:rPr>
        <w:t xml:space="preserve">Создавать условия для повышения профессиональной компетентности педагогов дополнительного образования через их участие в профессиональных конкурсах, создание авторских педагогических разработок, проектно-исследовательскую деятельность, обучающие семинары, </w:t>
      </w:r>
      <w:proofErr w:type="spellStart"/>
      <w:r w:rsidRPr="0072712C">
        <w:rPr>
          <w:szCs w:val="20"/>
        </w:rPr>
        <w:t>вебинары</w:t>
      </w:r>
      <w:proofErr w:type="spellEnd"/>
      <w:r w:rsidRPr="0072712C">
        <w:rPr>
          <w:szCs w:val="20"/>
        </w:rPr>
        <w:t xml:space="preserve"> и курсовую подготовку.</w:t>
      </w:r>
    </w:p>
    <w:p w:rsidR="00C938CD" w:rsidRPr="0072712C" w:rsidRDefault="00C938CD" w:rsidP="00C938CD">
      <w:pPr>
        <w:pStyle w:val="Default"/>
        <w:numPr>
          <w:ilvl w:val="0"/>
          <w:numId w:val="1"/>
        </w:numPr>
        <w:jc w:val="both"/>
        <w:rPr>
          <w:szCs w:val="20"/>
        </w:rPr>
      </w:pPr>
      <w:r w:rsidRPr="0072712C">
        <w:rPr>
          <w:szCs w:val="20"/>
        </w:rPr>
        <w:t>Продолжить работу по обобщению и транслированию передового педагогического опыта творчески работающих педагогов через организацию и проведение педагогических советов, открытых уроков, мастер-классов, участие в методических мероприятиях различного уровня.</w:t>
      </w:r>
    </w:p>
    <w:p w:rsidR="00C938CD" w:rsidRPr="0072712C" w:rsidRDefault="00C938CD" w:rsidP="00C938CD">
      <w:pPr>
        <w:pStyle w:val="Default"/>
        <w:numPr>
          <w:ilvl w:val="0"/>
          <w:numId w:val="1"/>
        </w:numPr>
        <w:jc w:val="both"/>
        <w:rPr>
          <w:szCs w:val="20"/>
        </w:rPr>
      </w:pPr>
      <w:r w:rsidRPr="0072712C">
        <w:rPr>
          <w:szCs w:val="20"/>
        </w:rPr>
        <w:t>Проводить анализ и оценку результативности деятельности педагогов дополнительного образования.</w:t>
      </w:r>
    </w:p>
    <w:p w:rsidR="00C938CD" w:rsidRPr="0072712C" w:rsidRDefault="00C938CD" w:rsidP="00C938CD">
      <w:pPr>
        <w:pStyle w:val="Default"/>
        <w:numPr>
          <w:ilvl w:val="0"/>
          <w:numId w:val="1"/>
        </w:numPr>
        <w:jc w:val="both"/>
        <w:rPr>
          <w:szCs w:val="20"/>
        </w:rPr>
      </w:pPr>
      <w:r w:rsidRPr="0072712C">
        <w:rPr>
          <w:szCs w:val="20"/>
        </w:rPr>
        <w:t>Совершенствовать систему контроля за профессиональной деятельностью педагогов дополнительного образования.</w:t>
      </w:r>
    </w:p>
    <w:p w:rsidR="00FD1EBA" w:rsidRPr="0072712C" w:rsidRDefault="00FD1EBA" w:rsidP="00FC1458">
      <w:pPr>
        <w:pStyle w:val="Default"/>
        <w:jc w:val="both"/>
        <w:rPr>
          <w:szCs w:val="20"/>
        </w:rPr>
      </w:pPr>
      <w:r w:rsidRPr="0072712C">
        <w:rPr>
          <w:b/>
          <w:bCs/>
          <w:szCs w:val="20"/>
        </w:rPr>
        <w:t xml:space="preserve">Направления деятельности: </w:t>
      </w:r>
    </w:p>
    <w:p w:rsidR="00A16F16" w:rsidRPr="0072712C" w:rsidRDefault="00FD1EBA" w:rsidP="00FC1458">
      <w:pPr>
        <w:pStyle w:val="Default"/>
        <w:numPr>
          <w:ilvl w:val="0"/>
          <w:numId w:val="2"/>
        </w:numPr>
        <w:ind w:left="709" w:hanging="283"/>
        <w:jc w:val="both"/>
        <w:rPr>
          <w:szCs w:val="20"/>
        </w:rPr>
      </w:pPr>
      <w:r w:rsidRPr="0072712C">
        <w:rPr>
          <w:szCs w:val="20"/>
        </w:rPr>
        <w:t>программно-методическое сопровождение образовательной деятельности: консультирование по разработке и корректировке ДООП, оценочных материалов, конспектов занятий и других методических материалов, формирование банка методических мат</w:t>
      </w:r>
      <w:r w:rsidR="00A16F16" w:rsidRPr="0072712C">
        <w:rPr>
          <w:szCs w:val="20"/>
        </w:rPr>
        <w:t>ериалов в виртуальном кабинете.</w:t>
      </w:r>
    </w:p>
    <w:p w:rsidR="002226CC" w:rsidRPr="0072712C" w:rsidRDefault="00FD1EBA" w:rsidP="00FC1458">
      <w:pPr>
        <w:pStyle w:val="Default"/>
        <w:numPr>
          <w:ilvl w:val="0"/>
          <w:numId w:val="2"/>
        </w:numPr>
        <w:ind w:left="709" w:hanging="283"/>
        <w:jc w:val="both"/>
        <w:rPr>
          <w:szCs w:val="20"/>
        </w:rPr>
      </w:pPr>
      <w:r w:rsidRPr="0072712C">
        <w:rPr>
          <w:szCs w:val="20"/>
        </w:rPr>
        <w:t>осуществление контроля за профессиональной деятельностью педагогов</w:t>
      </w:r>
      <w:r w:rsidR="00A16F16" w:rsidRPr="0072712C">
        <w:rPr>
          <w:szCs w:val="20"/>
        </w:rPr>
        <w:t xml:space="preserve"> дополнительного образования</w:t>
      </w:r>
      <w:r w:rsidRPr="0072712C">
        <w:rPr>
          <w:szCs w:val="20"/>
        </w:rPr>
        <w:t>: посещение и анализ занят</w:t>
      </w:r>
      <w:r w:rsidR="00A16F16" w:rsidRPr="0072712C">
        <w:rPr>
          <w:szCs w:val="20"/>
        </w:rPr>
        <w:t>ий, воспитательных мероприятий;</w:t>
      </w:r>
    </w:p>
    <w:p w:rsidR="00FD1EBA" w:rsidRPr="0072712C" w:rsidRDefault="00FD1EBA" w:rsidP="00FC1458">
      <w:pPr>
        <w:pStyle w:val="Default"/>
        <w:numPr>
          <w:ilvl w:val="0"/>
          <w:numId w:val="2"/>
        </w:numPr>
        <w:ind w:left="709" w:hanging="283"/>
        <w:jc w:val="both"/>
        <w:rPr>
          <w:szCs w:val="20"/>
        </w:rPr>
      </w:pPr>
      <w:r w:rsidRPr="0072712C">
        <w:rPr>
          <w:szCs w:val="20"/>
        </w:rPr>
        <w:t>повышение уровня профессионального мастерства педагогов</w:t>
      </w:r>
      <w:r w:rsidR="00A16F16" w:rsidRPr="0072712C">
        <w:rPr>
          <w:szCs w:val="20"/>
        </w:rPr>
        <w:t xml:space="preserve"> дополнительного образования</w:t>
      </w:r>
      <w:r w:rsidRPr="0072712C">
        <w:rPr>
          <w:szCs w:val="20"/>
        </w:rPr>
        <w:t>: проведение обучающих и практико-ориентированных семинаров, организация работы по разработке и реализации планов профессионального развития педагогов</w:t>
      </w:r>
      <w:r w:rsidR="00A16F16" w:rsidRPr="0072712C">
        <w:rPr>
          <w:szCs w:val="20"/>
        </w:rPr>
        <w:t xml:space="preserve"> дополнительного образования</w:t>
      </w:r>
      <w:r w:rsidRPr="0072712C">
        <w:rPr>
          <w:szCs w:val="20"/>
        </w:rPr>
        <w:t>, организация участия педагогов</w:t>
      </w:r>
      <w:r w:rsidR="00A16F16" w:rsidRPr="0072712C">
        <w:rPr>
          <w:szCs w:val="20"/>
        </w:rPr>
        <w:t xml:space="preserve"> </w:t>
      </w:r>
      <w:r w:rsidR="00A16F16" w:rsidRPr="0072712C">
        <w:rPr>
          <w:szCs w:val="20"/>
        </w:rPr>
        <w:lastRenderedPageBreak/>
        <w:t>дополнительного образования</w:t>
      </w:r>
      <w:r w:rsidR="002226CC" w:rsidRPr="0072712C">
        <w:rPr>
          <w:szCs w:val="20"/>
        </w:rPr>
        <w:t xml:space="preserve"> в</w:t>
      </w:r>
      <w:r w:rsidRPr="0072712C">
        <w:rPr>
          <w:szCs w:val="20"/>
        </w:rPr>
        <w:t xml:space="preserve"> профессиональных кон</w:t>
      </w:r>
      <w:r w:rsidR="002226CC" w:rsidRPr="0072712C">
        <w:rPr>
          <w:szCs w:val="20"/>
        </w:rPr>
        <w:t xml:space="preserve">курсах, сопровождение педагогических работников </w:t>
      </w:r>
      <w:r w:rsidRPr="0072712C">
        <w:rPr>
          <w:szCs w:val="20"/>
        </w:rPr>
        <w:t>при прохождении аттестации, организация по</w:t>
      </w:r>
      <w:r w:rsidR="009A3BD9" w:rsidRPr="0072712C">
        <w:rPr>
          <w:szCs w:val="20"/>
        </w:rPr>
        <w:t>вышения квалификации;</w:t>
      </w:r>
    </w:p>
    <w:p w:rsidR="00FD1EBA" w:rsidRPr="0072712C" w:rsidRDefault="00FD1EBA" w:rsidP="00FC1458">
      <w:pPr>
        <w:pStyle w:val="Default"/>
        <w:numPr>
          <w:ilvl w:val="0"/>
          <w:numId w:val="2"/>
        </w:numPr>
        <w:ind w:left="709" w:hanging="283"/>
        <w:jc w:val="both"/>
        <w:rPr>
          <w:szCs w:val="20"/>
        </w:rPr>
      </w:pPr>
      <w:r w:rsidRPr="0072712C">
        <w:rPr>
          <w:szCs w:val="20"/>
        </w:rPr>
        <w:t>обобщение и распространение резуль</w:t>
      </w:r>
      <w:r w:rsidR="009A3BD9" w:rsidRPr="0072712C">
        <w:rPr>
          <w:szCs w:val="20"/>
        </w:rPr>
        <w:t>тативного опыта работы педагогических работников</w:t>
      </w:r>
      <w:r w:rsidRPr="0072712C">
        <w:rPr>
          <w:szCs w:val="20"/>
        </w:rPr>
        <w:t xml:space="preserve"> (мастер-классы, выступления на семинарах, открытые занятия, презентации программ)</w:t>
      </w:r>
      <w:r w:rsidR="009A3BD9" w:rsidRPr="0072712C">
        <w:rPr>
          <w:szCs w:val="20"/>
        </w:rPr>
        <w:t>;</w:t>
      </w:r>
    </w:p>
    <w:p w:rsidR="00FD1EBA" w:rsidRPr="0072712C" w:rsidRDefault="00FD1EBA" w:rsidP="00FC1458">
      <w:pPr>
        <w:pStyle w:val="Default"/>
        <w:numPr>
          <w:ilvl w:val="0"/>
          <w:numId w:val="2"/>
        </w:numPr>
        <w:ind w:left="709" w:hanging="283"/>
        <w:jc w:val="both"/>
        <w:rPr>
          <w:szCs w:val="20"/>
        </w:rPr>
      </w:pPr>
      <w:r w:rsidRPr="0072712C">
        <w:rPr>
          <w:szCs w:val="20"/>
        </w:rPr>
        <w:t xml:space="preserve">организация и проведение районных и </w:t>
      </w:r>
      <w:r w:rsidR="009A3BD9" w:rsidRPr="0072712C">
        <w:rPr>
          <w:szCs w:val="20"/>
        </w:rPr>
        <w:t>внутриучрежденческих конкурсов;</w:t>
      </w:r>
    </w:p>
    <w:p w:rsidR="0016353C" w:rsidRPr="0072712C" w:rsidRDefault="00FD1EBA" w:rsidP="00FC1458">
      <w:pPr>
        <w:pStyle w:val="Default"/>
        <w:numPr>
          <w:ilvl w:val="0"/>
          <w:numId w:val="2"/>
        </w:numPr>
        <w:ind w:left="709" w:hanging="283"/>
        <w:jc w:val="both"/>
        <w:rPr>
          <w:szCs w:val="20"/>
        </w:rPr>
      </w:pPr>
      <w:r w:rsidRPr="0072712C">
        <w:rPr>
          <w:szCs w:val="20"/>
        </w:rPr>
        <w:t>информационно – аналитическое обеспечение образовательной деятельности: разработка методических материалов в помощь педагог</w:t>
      </w:r>
      <w:r w:rsidR="009A3BD9" w:rsidRPr="0072712C">
        <w:rPr>
          <w:szCs w:val="20"/>
        </w:rPr>
        <w:t>ическим работникам</w:t>
      </w:r>
      <w:r w:rsidRPr="0072712C">
        <w:rPr>
          <w:szCs w:val="20"/>
        </w:rPr>
        <w:t xml:space="preserve">, анализ изучения степени удовлетворенности </w:t>
      </w:r>
      <w:r w:rsidR="009A3BD9" w:rsidRPr="0072712C">
        <w:rPr>
          <w:szCs w:val="20"/>
        </w:rPr>
        <w:t xml:space="preserve">обучающихся </w:t>
      </w:r>
      <w:r w:rsidRPr="0072712C">
        <w:rPr>
          <w:szCs w:val="20"/>
        </w:rPr>
        <w:t xml:space="preserve">и родителей </w:t>
      </w:r>
      <w:r w:rsidR="009A3BD9" w:rsidRPr="0072712C">
        <w:rPr>
          <w:szCs w:val="20"/>
        </w:rPr>
        <w:t xml:space="preserve">(законных представителей) </w:t>
      </w:r>
      <w:r w:rsidRPr="0072712C">
        <w:rPr>
          <w:szCs w:val="20"/>
        </w:rPr>
        <w:t>образовательной деятельностью, предоставляемой учреждением, размещение информации на сайте, в социальных сетях.</w:t>
      </w:r>
    </w:p>
    <w:tbl>
      <w:tblPr>
        <w:tblStyle w:val="a8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3"/>
        <w:gridCol w:w="4564"/>
        <w:gridCol w:w="1480"/>
        <w:gridCol w:w="2677"/>
      </w:tblGrid>
      <w:tr w:rsidR="00DC44EF" w:rsidRPr="0072712C" w:rsidTr="000537D4">
        <w:trPr>
          <w:trHeight w:val="20"/>
        </w:trPr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3587" w:rsidRPr="0072712C" w:rsidRDefault="00362CAC" w:rsidP="00FC14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62CAC" w:rsidRPr="0072712C" w:rsidRDefault="00362CAC" w:rsidP="00FC14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3587" w:rsidRPr="0072712C" w:rsidRDefault="001C3587" w:rsidP="00FC14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3587" w:rsidRPr="0072712C" w:rsidRDefault="001C3587" w:rsidP="00FC14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3587" w:rsidRPr="0072712C" w:rsidRDefault="001C3587" w:rsidP="00FC14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shd w:val="clear" w:color="auto" w:fill="DEEAF6" w:themeFill="accent1" w:themeFillTint="33"/>
            <w:vAlign w:val="center"/>
          </w:tcPr>
          <w:p w:rsidR="00987E5D" w:rsidRPr="0072712C" w:rsidRDefault="00987E5D" w:rsidP="00FC1458">
            <w:pPr>
              <w:pStyle w:val="Default"/>
              <w:numPr>
                <w:ilvl w:val="0"/>
                <w:numId w:val="13"/>
              </w:numPr>
              <w:rPr>
                <w:b/>
                <w:szCs w:val="20"/>
              </w:rPr>
            </w:pPr>
          </w:p>
        </w:tc>
        <w:tc>
          <w:tcPr>
            <w:tcW w:w="4672" w:type="pct"/>
            <w:gridSpan w:val="3"/>
            <w:shd w:val="clear" w:color="auto" w:fill="DEEAF6" w:themeFill="accent1" w:themeFillTint="33"/>
            <w:vAlign w:val="center"/>
          </w:tcPr>
          <w:p w:rsidR="00987E5D" w:rsidRPr="0072712C" w:rsidRDefault="00D055A9" w:rsidP="00FC1458">
            <w:pPr>
              <w:pStyle w:val="Default"/>
              <w:jc w:val="center"/>
              <w:rPr>
                <w:b/>
                <w:szCs w:val="20"/>
              </w:rPr>
            </w:pPr>
            <w:r w:rsidRPr="0072712C">
              <w:rPr>
                <w:b/>
              </w:rPr>
              <w:t>Организационно-</w:t>
            </w:r>
            <w:r w:rsidR="00BC1E67" w:rsidRPr="0072712C">
              <w:rPr>
                <w:b/>
              </w:rPr>
              <w:t>содержательная</w:t>
            </w:r>
            <w:r w:rsidRPr="0072712C">
              <w:rPr>
                <w:b/>
              </w:rPr>
              <w:t xml:space="preserve"> деятельность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0A79E0" w:rsidRPr="0072712C" w:rsidRDefault="000A79E0" w:rsidP="00FC1458">
            <w:pPr>
              <w:pStyle w:val="Default"/>
              <w:numPr>
                <w:ilvl w:val="1"/>
                <w:numId w:val="13"/>
              </w:numPr>
              <w:ind w:left="0" w:firstLine="0"/>
              <w:rPr>
                <w:b/>
                <w:szCs w:val="20"/>
              </w:rPr>
            </w:pPr>
          </w:p>
        </w:tc>
        <w:tc>
          <w:tcPr>
            <w:tcW w:w="4672" w:type="pct"/>
            <w:gridSpan w:val="3"/>
            <w:vAlign w:val="center"/>
          </w:tcPr>
          <w:p w:rsidR="000A79E0" w:rsidRPr="0072712C" w:rsidRDefault="009779A0" w:rsidP="00FC1458">
            <w:pPr>
              <w:pStyle w:val="Default"/>
              <w:rPr>
                <w:b/>
                <w:szCs w:val="20"/>
              </w:rPr>
            </w:pPr>
            <w:r w:rsidRPr="0072712C">
              <w:rPr>
                <w:b/>
                <w:szCs w:val="20"/>
              </w:rPr>
              <w:t>П</w:t>
            </w:r>
            <w:r w:rsidR="00832CE3" w:rsidRPr="0072712C">
              <w:rPr>
                <w:b/>
                <w:szCs w:val="20"/>
              </w:rPr>
              <w:t>едагогически</w:t>
            </w:r>
            <w:r w:rsidRPr="0072712C">
              <w:rPr>
                <w:b/>
                <w:szCs w:val="20"/>
              </w:rPr>
              <w:t>е советы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D22FA7" w:rsidRPr="0072712C" w:rsidRDefault="00D22FA7" w:rsidP="00FC1458">
            <w:pPr>
              <w:pStyle w:val="Default"/>
              <w:numPr>
                <w:ilvl w:val="2"/>
                <w:numId w:val="3"/>
              </w:numPr>
              <w:ind w:left="0" w:firstLine="0"/>
              <w:rPr>
                <w:b/>
                <w:szCs w:val="20"/>
              </w:rPr>
            </w:pPr>
          </w:p>
        </w:tc>
        <w:tc>
          <w:tcPr>
            <w:tcW w:w="2445" w:type="pct"/>
            <w:vAlign w:val="center"/>
          </w:tcPr>
          <w:p w:rsidR="00C938CD" w:rsidRPr="0072712C" w:rsidRDefault="00C938CD" w:rsidP="00C938CD">
            <w:pPr>
              <w:pStyle w:val="Default"/>
              <w:jc w:val="both"/>
            </w:pPr>
            <w:r w:rsidRPr="0072712C">
              <w:t>Организация дополнительного образования в рамках реализации федерального проекта «Успех каждого ребёнка»:</w:t>
            </w:r>
          </w:p>
          <w:p w:rsidR="00C938CD" w:rsidRPr="0072712C" w:rsidRDefault="00C938CD" w:rsidP="00C938CD">
            <w:pPr>
              <w:pStyle w:val="Default"/>
              <w:numPr>
                <w:ilvl w:val="0"/>
                <w:numId w:val="6"/>
              </w:numPr>
              <w:jc w:val="both"/>
            </w:pPr>
            <w:r w:rsidRPr="0072712C">
              <w:t>Векторы развития в условиях реализации Целевой модели развития системы дополнительного образования федерального проекта «Успех каждого ребенка» национального проекта «Образование».</w:t>
            </w:r>
          </w:p>
          <w:p w:rsidR="00C938CD" w:rsidRPr="0072712C" w:rsidRDefault="00C938CD" w:rsidP="00C938CD">
            <w:pPr>
              <w:pStyle w:val="Default"/>
              <w:numPr>
                <w:ilvl w:val="0"/>
                <w:numId w:val="6"/>
              </w:numPr>
              <w:jc w:val="both"/>
            </w:pPr>
            <w:r w:rsidRPr="0072712C">
              <w:t>Оценка результативности образовательно – воспитательной деятельности за 2022-2023 ученый год.</w:t>
            </w:r>
          </w:p>
          <w:p w:rsidR="00C938CD" w:rsidRPr="0072712C" w:rsidRDefault="00C938CD" w:rsidP="00C938CD">
            <w:pPr>
              <w:pStyle w:val="Default"/>
              <w:numPr>
                <w:ilvl w:val="0"/>
                <w:numId w:val="6"/>
              </w:numPr>
              <w:jc w:val="both"/>
            </w:pPr>
            <w:r w:rsidRPr="0072712C">
              <w:rPr>
                <w:rFonts w:eastAsia="Times New Roman"/>
              </w:rPr>
              <w:t>Цели и содержание деятельности педагогического коллектива на 2023-2024 учебный год.</w:t>
            </w:r>
          </w:p>
          <w:p w:rsidR="00C320B6" w:rsidRPr="0072712C" w:rsidRDefault="00C938CD" w:rsidP="00C938CD">
            <w:pPr>
              <w:pStyle w:val="Default"/>
              <w:numPr>
                <w:ilvl w:val="0"/>
                <w:numId w:val="6"/>
              </w:numPr>
              <w:jc w:val="both"/>
            </w:pPr>
            <w:r w:rsidRPr="0072712C">
              <w:t>О мерах, направленных на обеспечение комплексной безопасности</w:t>
            </w:r>
          </w:p>
        </w:tc>
        <w:tc>
          <w:tcPr>
            <w:tcW w:w="793" w:type="pct"/>
            <w:vAlign w:val="center"/>
          </w:tcPr>
          <w:p w:rsidR="00D22FA7" w:rsidRPr="0072712C" w:rsidRDefault="00D22FA7" w:rsidP="00FC1458">
            <w:pPr>
              <w:pStyle w:val="Default"/>
              <w:jc w:val="center"/>
              <w:rPr>
                <w:rFonts w:eastAsia="Times New Roman"/>
              </w:rPr>
            </w:pPr>
            <w:r w:rsidRPr="0072712C">
              <w:rPr>
                <w:rFonts w:eastAsia="Times New Roman"/>
              </w:rPr>
              <w:t>Август</w:t>
            </w:r>
          </w:p>
        </w:tc>
        <w:tc>
          <w:tcPr>
            <w:tcW w:w="1434" w:type="pct"/>
            <w:vAlign w:val="center"/>
          </w:tcPr>
          <w:p w:rsidR="00D22FA7" w:rsidRPr="0072712C" w:rsidRDefault="00C938CD" w:rsidP="00DC44EF">
            <w:pPr>
              <w:pStyle w:val="Default"/>
              <w:jc w:val="center"/>
              <w:rPr>
                <w:rFonts w:eastAsia="Times New Roman"/>
              </w:rPr>
            </w:pPr>
            <w:r w:rsidRPr="0072712C">
              <w:rPr>
                <w:rFonts w:eastAsia="Times New Roman"/>
              </w:rPr>
              <w:t>Директор, заместитель директора по УВР, методист, ответственный за комплексную безопасность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EE264D" w:rsidRPr="0072712C" w:rsidRDefault="00EE264D" w:rsidP="00FC1458">
            <w:pPr>
              <w:pStyle w:val="Default"/>
              <w:numPr>
                <w:ilvl w:val="2"/>
                <w:numId w:val="3"/>
              </w:numPr>
              <w:ind w:left="0" w:firstLine="0"/>
              <w:rPr>
                <w:b/>
                <w:szCs w:val="20"/>
              </w:rPr>
            </w:pPr>
          </w:p>
        </w:tc>
        <w:tc>
          <w:tcPr>
            <w:tcW w:w="2445" w:type="pct"/>
            <w:vAlign w:val="center"/>
          </w:tcPr>
          <w:p w:rsidR="00C938CD" w:rsidRPr="0072712C" w:rsidRDefault="00C938CD" w:rsidP="00C938CD">
            <w:pPr>
              <w:pStyle w:val="Default"/>
              <w:jc w:val="both"/>
              <w:rPr>
                <w:iCs/>
              </w:rPr>
            </w:pPr>
            <w:r w:rsidRPr="0072712C">
              <w:t xml:space="preserve">Оценка качества образовательной деятельности в дополнительном образовании </w:t>
            </w:r>
            <w:r w:rsidR="00955295" w:rsidRPr="0072712C">
              <w:rPr>
                <w:iCs/>
              </w:rPr>
              <w:t>за 1-е полугодие 2025</w:t>
            </w:r>
            <w:r w:rsidRPr="0072712C">
              <w:rPr>
                <w:iCs/>
              </w:rPr>
              <w:t>/202</w:t>
            </w:r>
            <w:r w:rsidR="00955295" w:rsidRPr="0072712C">
              <w:rPr>
                <w:iCs/>
              </w:rPr>
              <w:t>6</w:t>
            </w:r>
            <w:r w:rsidRPr="0072712C">
              <w:rPr>
                <w:iCs/>
              </w:rPr>
              <w:t xml:space="preserve"> учебного года:</w:t>
            </w:r>
          </w:p>
          <w:p w:rsidR="00C938CD" w:rsidRPr="0072712C" w:rsidRDefault="00C938CD" w:rsidP="00C938CD">
            <w:pPr>
              <w:pStyle w:val="Default"/>
              <w:numPr>
                <w:ilvl w:val="0"/>
                <w:numId w:val="4"/>
              </w:numPr>
              <w:jc w:val="both"/>
              <w:rPr>
                <w:iCs/>
              </w:rPr>
            </w:pPr>
            <w:r w:rsidRPr="0072712C">
              <w:rPr>
                <w:iCs/>
              </w:rPr>
              <w:t>Выполнение дополнительных общеобразовательных общеразвивающих программ.</w:t>
            </w:r>
          </w:p>
          <w:p w:rsidR="00C938CD" w:rsidRPr="0072712C" w:rsidRDefault="00C938CD" w:rsidP="00C938CD">
            <w:pPr>
              <w:pStyle w:val="Default"/>
              <w:numPr>
                <w:ilvl w:val="0"/>
                <w:numId w:val="4"/>
              </w:numPr>
              <w:jc w:val="both"/>
              <w:rPr>
                <w:iCs/>
              </w:rPr>
            </w:pPr>
            <w:r w:rsidRPr="0072712C">
              <w:rPr>
                <w:iCs/>
              </w:rPr>
              <w:t>Результаты стартовой и промежуточной диагностики обучающихся.</w:t>
            </w:r>
          </w:p>
          <w:p w:rsidR="00C938CD" w:rsidRPr="0072712C" w:rsidRDefault="00C938CD" w:rsidP="00C938CD">
            <w:pPr>
              <w:pStyle w:val="Default"/>
              <w:numPr>
                <w:ilvl w:val="0"/>
                <w:numId w:val="4"/>
              </w:numPr>
              <w:jc w:val="both"/>
              <w:rPr>
                <w:iCs/>
              </w:rPr>
            </w:pPr>
            <w:r w:rsidRPr="0072712C">
              <w:rPr>
                <w:iCs/>
              </w:rPr>
              <w:t>Результаты участия учреждения в конкурсах, выставках, фестивалях и т.д.</w:t>
            </w:r>
          </w:p>
          <w:p w:rsidR="00C938CD" w:rsidRPr="0072712C" w:rsidRDefault="00C938CD" w:rsidP="00C938CD">
            <w:pPr>
              <w:pStyle w:val="Default"/>
              <w:numPr>
                <w:ilvl w:val="0"/>
                <w:numId w:val="4"/>
              </w:numPr>
              <w:jc w:val="both"/>
              <w:rPr>
                <w:iCs/>
              </w:rPr>
            </w:pPr>
            <w:r w:rsidRPr="0072712C">
              <w:rPr>
                <w:iCs/>
              </w:rPr>
              <w:t>Реализация воспитательных и организационно-массовых мероприятий для обучающихся.</w:t>
            </w:r>
          </w:p>
          <w:p w:rsidR="00EE264D" w:rsidRPr="0072712C" w:rsidRDefault="00C938CD" w:rsidP="00C938CD">
            <w:pPr>
              <w:pStyle w:val="Default"/>
              <w:numPr>
                <w:ilvl w:val="0"/>
                <w:numId w:val="4"/>
              </w:numPr>
              <w:jc w:val="both"/>
              <w:rPr>
                <w:iCs/>
              </w:rPr>
            </w:pPr>
            <w:r w:rsidRPr="0072712C">
              <w:rPr>
                <w:iCs/>
              </w:rPr>
              <w:lastRenderedPageBreak/>
              <w:t>Организация работы по курсовой подготовке и аттестации педагогов дополнительного образования.</w:t>
            </w:r>
          </w:p>
        </w:tc>
        <w:tc>
          <w:tcPr>
            <w:tcW w:w="793" w:type="pct"/>
            <w:vAlign w:val="center"/>
          </w:tcPr>
          <w:p w:rsidR="00EE264D" w:rsidRPr="0072712C" w:rsidRDefault="00EE264D" w:rsidP="00FC1458">
            <w:pPr>
              <w:pStyle w:val="Default"/>
              <w:jc w:val="center"/>
            </w:pPr>
            <w:r w:rsidRPr="0072712C">
              <w:rPr>
                <w:rFonts w:eastAsia="Times New Roman"/>
              </w:rPr>
              <w:lastRenderedPageBreak/>
              <w:t>Декабрь</w:t>
            </w:r>
          </w:p>
        </w:tc>
        <w:tc>
          <w:tcPr>
            <w:tcW w:w="1434" w:type="pct"/>
            <w:vAlign w:val="center"/>
          </w:tcPr>
          <w:p w:rsidR="00EE264D" w:rsidRPr="0072712C" w:rsidRDefault="00C938CD" w:rsidP="00FC1458">
            <w:pPr>
              <w:pStyle w:val="Default"/>
              <w:jc w:val="center"/>
            </w:pPr>
            <w:r w:rsidRPr="0072712C">
              <w:rPr>
                <w:rFonts w:eastAsia="Times New Roman"/>
              </w:rPr>
              <w:t>Директор, заместитель директора по УВР, методист, педагоги-организаторы, ответственный за аттестацию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EE264D" w:rsidRPr="0072712C" w:rsidRDefault="00EE264D" w:rsidP="00FC1458">
            <w:pPr>
              <w:pStyle w:val="Default"/>
              <w:numPr>
                <w:ilvl w:val="2"/>
                <w:numId w:val="3"/>
              </w:numPr>
              <w:ind w:left="0" w:firstLine="0"/>
              <w:rPr>
                <w:b/>
                <w:szCs w:val="20"/>
              </w:rPr>
            </w:pPr>
          </w:p>
        </w:tc>
        <w:tc>
          <w:tcPr>
            <w:tcW w:w="2445" w:type="pct"/>
            <w:vAlign w:val="center"/>
          </w:tcPr>
          <w:p w:rsidR="00C938CD" w:rsidRPr="0072712C" w:rsidRDefault="00C938CD" w:rsidP="00C938CD">
            <w:pPr>
              <w:pStyle w:val="Default"/>
              <w:jc w:val="both"/>
            </w:pPr>
            <w:r w:rsidRPr="0072712C">
              <w:t>Развитие воспитательного пространства учреждения с учетом направлений, указанных в Стратегии развития воспитания в Российской Федерации на период до 2025 года:</w:t>
            </w:r>
          </w:p>
          <w:p w:rsidR="00C938CD" w:rsidRPr="0072712C" w:rsidRDefault="00C938CD" w:rsidP="00C938CD">
            <w:pPr>
              <w:pStyle w:val="Default"/>
              <w:numPr>
                <w:ilvl w:val="0"/>
                <w:numId w:val="7"/>
              </w:numPr>
              <w:jc w:val="both"/>
            </w:pPr>
            <w:r w:rsidRPr="0072712C">
              <w:t>Развитие воспитательного пространства учреждения с учетом направлений, указанных в Стратегии развития воспитания в РФ на период до 2025 года.</w:t>
            </w:r>
          </w:p>
          <w:p w:rsidR="00C938CD" w:rsidRPr="0072712C" w:rsidRDefault="00C938CD" w:rsidP="00C938CD">
            <w:pPr>
              <w:pStyle w:val="Default"/>
              <w:numPr>
                <w:ilvl w:val="0"/>
                <w:numId w:val="7"/>
              </w:numPr>
              <w:shd w:val="clear" w:color="auto" w:fill="FFFFFF"/>
              <w:jc w:val="both"/>
              <w:rPr>
                <w:rFonts w:eastAsia="Times New Roman"/>
              </w:rPr>
            </w:pPr>
            <w:r w:rsidRPr="0072712C">
              <w:rPr>
                <w:rFonts w:eastAsia="Times New Roman"/>
              </w:rPr>
              <w:t>Организация воспитательных мероприятий как условие самореализации личности обучающихся.</w:t>
            </w:r>
          </w:p>
          <w:p w:rsidR="00EE264D" w:rsidRPr="0072712C" w:rsidRDefault="00C938CD" w:rsidP="00C938CD">
            <w:pPr>
              <w:pStyle w:val="Default"/>
              <w:numPr>
                <w:ilvl w:val="0"/>
                <w:numId w:val="7"/>
              </w:numPr>
              <w:shd w:val="clear" w:color="auto" w:fill="FFFFFF"/>
              <w:jc w:val="both"/>
            </w:pPr>
            <w:r w:rsidRPr="0072712C">
              <w:t>Организации профилактики безнадзорности и правонарушений обучающихся.</w:t>
            </w:r>
          </w:p>
        </w:tc>
        <w:tc>
          <w:tcPr>
            <w:tcW w:w="793" w:type="pct"/>
            <w:vAlign w:val="center"/>
          </w:tcPr>
          <w:p w:rsidR="00EE264D" w:rsidRPr="0072712C" w:rsidRDefault="00EE264D" w:rsidP="00FC1458">
            <w:pPr>
              <w:pStyle w:val="Default"/>
              <w:jc w:val="center"/>
              <w:rPr>
                <w:rFonts w:eastAsia="Times New Roman"/>
              </w:rPr>
            </w:pPr>
            <w:r w:rsidRPr="0072712C">
              <w:rPr>
                <w:rFonts w:eastAsia="Times New Roman"/>
              </w:rPr>
              <w:t>Февраль</w:t>
            </w:r>
          </w:p>
        </w:tc>
        <w:tc>
          <w:tcPr>
            <w:tcW w:w="1434" w:type="pct"/>
            <w:vAlign w:val="center"/>
          </w:tcPr>
          <w:p w:rsidR="00EE264D" w:rsidRPr="0072712C" w:rsidRDefault="00C938CD" w:rsidP="00FC1458">
            <w:pPr>
              <w:pStyle w:val="Default"/>
              <w:jc w:val="center"/>
              <w:rPr>
                <w:rFonts w:eastAsia="Times New Roman"/>
              </w:rPr>
            </w:pPr>
            <w:r w:rsidRPr="0072712C">
              <w:rPr>
                <w:rFonts w:eastAsia="Times New Roman"/>
              </w:rPr>
              <w:t>Директор, заместитель директора по УВР, методист, педагог-организатор, ответственный за работу с детьми группы риска, детьми ОВЗ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EE264D" w:rsidRPr="0072712C" w:rsidRDefault="00EE264D" w:rsidP="00FC1458">
            <w:pPr>
              <w:pStyle w:val="Default"/>
              <w:numPr>
                <w:ilvl w:val="2"/>
                <w:numId w:val="3"/>
              </w:numPr>
              <w:ind w:left="0" w:firstLine="0"/>
              <w:rPr>
                <w:b/>
                <w:szCs w:val="20"/>
              </w:rPr>
            </w:pPr>
          </w:p>
        </w:tc>
        <w:tc>
          <w:tcPr>
            <w:tcW w:w="2445" w:type="pct"/>
            <w:vAlign w:val="center"/>
          </w:tcPr>
          <w:p w:rsidR="00C938CD" w:rsidRPr="0072712C" w:rsidRDefault="00C938CD" w:rsidP="00C938CD">
            <w:pPr>
              <w:pStyle w:val="Default"/>
              <w:jc w:val="both"/>
            </w:pPr>
            <w:r w:rsidRPr="0072712C">
              <w:t>Анализ итогов работы за учебный год и определение перспектив деятельности на 202</w:t>
            </w:r>
            <w:r w:rsidR="00955295" w:rsidRPr="0072712C">
              <w:t>6</w:t>
            </w:r>
            <w:r w:rsidRPr="0072712C">
              <w:t>-202</w:t>
            </w:r>
            <w:r w:rsidR="00955295" w:rsidRPr="0072712C">
              <w:t>7</w:t>
            </w:r>
            <w:r w:rsidRPr="0072712C">
              <w:t xml:space="preserve"> учебный год:</w:t>
            </w:r>
          </w:p>
          <w:p w:rsidR="00C938CD" w:rsidRPr="0072712C" w:rsidRDefault="00C938CD" w:rsidP="00C938CD">
            <w:pPr>
              <w:pStyle w:val="Default"/>
              <w:numPr>
                <w:ilvl w:val="0"/>
                <w:numId w:val="5"/>
              </w:numPr>
              <w:jc w:val="both"/>
            </w:pPr>
            <w:r w:rsidRPr="0072712C">
              <w:t>Анализ образовательной деятельности за 202</w:t>
            </w:r>
            <w:r w:rsidR="00955295" w:rsidRPr="0072712C">
              <w:t>5-2026</w:t>
            </w:r>
            <w:r w:rsidRPr="0072712C">
              <w:t xml:space="preserve"> учебный год.</w:t>
            </w:r>
          </w:p>
          <w:p w:rsidR="00C938CD" w:rsidRPr="0072712C" w:rsidRDefault="00C938CD" w:rsidP="00C938CD">
            <w:pPr>
              <w:pStyle w:val="Default"/>
              <w:numPr>
                <w:ilvl w:val="0"/>
                <w:numId w:val="5"/>
              </w:numPr>
              <w:jc w:val="both"/>
            </w:pPr>
            <w:r w:rsidRPr="0072712C">
              <w:t>Распределении педагогической нагрузки работников.</w:t>
            </w:r>
          </w:p>
          <w:p w:rsidR="00C938CD" w:rsidRPr="0072712C" w:rsidRDefault="00C938CD" w:rsidP="00C938CD">
            <w:pPr>
              <w:pStyle w:val="Default"/>
              <w:numPr>
                <w:ilvl w:val="0"/>
                <w:numId w:val="5"/>
              </w:numPr>
              <w:jc w:val="both"/>
            </w:pPr>
            <w:r w:rsidRPr="0072712C">
              <w:t>Определение перспектив деятельности на 202</w:t>
            </w:r>
            <w:r w:rsidR="00955295" w:rsidRPr="0072712C">
              <w:t>6</w:t>
            </w:r>
            <w:r w:rsidRPr="0072712C">
              <w:t>-202</w:t>
            </w:r>
            <w:r w:rsidR="00955295" w:rsidRPr="0072712C">
              <w:t>7</w:t>
            </w:r>
            <w:r w:rsidRPr="0072712C">
              <w:t xml:space="preserve"> учебный год.</w:t>
            </w:r>
          </w:p>
          <w:p w:rsidR="00C938CD" w:rsidRPr="0072712C" w:rsidRDefault="00C938CD" w:rsidP="00C938CD">
            <w:pPr>
              <w:pStyle w:val="Default"/>
              <w:numPr>
                <w:ilvl w:val="0"/>
                <w:numId w:val="5"/>
              </w:numPr>
              <w:jc w:val="both"/>
            </w:pPr>
            <w:r w:rsidRPr="0072712C">
              <w:rPr>
                <w:rFonts w:eastAsia="Times New Roman"/>
              </w:rPr>
              <w:t>Нормативно–правовое и методическое обеспечение организации летнего отдыха детей.</w:t>
            </w:r>
          </w:p>
          <w:p w:rsidR="00EE264D" w:rsidRPr="0072712C" w:rsidRDefault="00C938CD" w:rsidP="00C938CD">
            <w:pPr>
              <w:pStyle w:val="Default"/>
              <w:numPr>
                <w:ilvl w:val="0"/>
                <w:numId w:val="5"/>
              </w:numPr>
              <w:jc w:val="both"/>
            </w:pPr>
            <w:r w:rsidRPr="0072712C">
              <w:rPr>
                <w:rFonts w:eastAsia="Times New Roman"/>
              </w:rPr>
              <w:t>О мерах по обеспечению безопасности в период летнего отдыха.</w:t>
            </w:r>
          </w:p>
        </w:tc>
        <w:tc>
          <w:tcPr>
            <w:tcW w:w="793" w:type="pct"/>
            <w:vAlign w:val="center"/>
          </w:tcPr>
          <w:p w:rsidR="00EE264D" w:rsidRPr="0072712C" w:rsidRDefault="00EE264D" w:rsidP="00FC1458">
            <w:pPr>
              <w:pStyle w:val="Default"/>
              <w:jc w:val="center"/>
              <w:rPr>
                <w:rFonts w:eastAsia="Times New Roman"/>
              </w:rPr>
            </w:pPr>
            <w:r w:rsidRPr="0072712C">
              <w:rPr>
                <w:rFonts w:eastAsia="Times New Roman"/>
              </w:rPr>
              <w:t>Май</w:t>
            </w:r>
          </w:p>
        </w:tc>
        <w:tc>
          <w:tcPr>
            <w:tcW w:w="1434" w:type="pct"/>
            <w:vAlign w:val="center"/>
          </w:tcPr>
          <w:p w:rsidR="00EE264D" w:rsidRPr="0072712C" w:rsidRDefault="00C938CD" w:rsidP="00FC1458">
            <w:pPr>
              <w:pStyle w:val="Default"/>
              <w:jc w:val="center"/>
              <w:rPr>
                <w:rFonts w:eastAsia="Times New Roman"/>
              </w:rPr>
            </w:pPr>
            <w:r w:rsidRPr="0072712C">
              <w:rPr>
                <w:rFonts w:eastAsia="Times New Roman"/>
              </w:rPr>
              <w:t>Директор, заместитель директора по УВР, методист, педагоги-организаторы, руководитель МОЦ, ответственный за организацию летнего отдыха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EE264D" w:rsidRPr="0072712C" w:rsidRDefault="00EE264D" w:rsidP="00FC1458">
            <w:pPr>
              <w:pStyle w:val="Default"/>
              <w:numPr>
                <w:ilvl w:val="1"/>
                <w:numId w:val="3"/>
              </w:numPr>
              <w:ind w:left="0" w:firstLine="0"/>
              <w:rPr>
                <w:b/>
                <w:szCs w:val="20"/>
              </w:rPr>
            </w:pPr>
          </w:p>
        </w:tc>
        <w:tc>
          <w:tcPr>
            <w:tcW w:w="4672" w:type="pct"/>
            <w:gridSpan w:val="3"/>
            <w:vAlign w:val="center"/>
          </w:tcPr>
          <w:p w:rsidR="00EE264D" w:rsidRPr="0072712C" w:rsidRDefault="009779A0" w:rsidP="00FC1458">
            <w:pPr>
              <w:pStyle w:val="Default"/>
              <w:rPr>
                <w:b/>
              </w:rPr>
            </w:pPr>
            <w:r w:rsidRPr="0072712C">
              <w:rPr>
                <w:b/>
                <w:szCs w:val="20"/>
              </w:rPr>
              <w:t>Методические мероприятия</w:t>
            </w:r>
          </w:p>
        </w:tc>
      </w:tr>
      <w:tr w:rsidR="00FF0E8E" w:rsidRPr="0072712C" w:rsidTr="000537D4">
        <w:trPr>
          <w:trHeight w:val="20"/>
        </w:trPr>
        <w:tc>
          <w:tcPr>
            <w:tcW w:w="328" w:type="pct"/>
            <w:vAlign w:val="center"/>
          </w:tcPr>
          <w:p w:rsidR="00FF0E8E" w:rsidRPr="0072712C" w:rsidRDefault="00FF0E8E" w:rsidP="00FC1458">
            <w:pPr>
              <w:pStyle w:val="a5"/>
              <w:numPr>
                <w:ilvl w:val="2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vAlign w:val="center"/>
          </w:tcPr>
          <w:p w:rsidR="00FF0E8E" w:rsidRPr="0072712C" w:rsidRDefault="00FF0E8E" w:rsidP="00FF0E8E">
            <w:pPr>
              <w:tabs>
                <w:tab w:val="left" w:pos="215"/>
                <w:tab w:val="left" w:pos="38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72712C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Методический день «Представление практик, опыт и инновации в системе дополнительного образования»</w:t>
            </w:r>
          </w:p>
        </w:tc>
        <w:tc>
          <w:tcPr>
            <w:tcW w:w="793" w:type="pct"/>
            <w:vAlign w:val="center"/>
          </w:tcPr>
          <w:p w:rsidR="00FF0E8E" w:rsidRPr="0072712C" w:rsidRDefault="00FF0E8E" w:rsidP="00FC1458">
            <w:pPr>
              <w:pStyle w:val="Default"/>
              <w:jc w:val="center"/>
              <w:rPr>
                <w:rFonts w:eastAsia="Times New Roman"/>
              </w:rPr>
            </w:pPr>
            <w:r w:rsidRPr="0072712C">
              <w:rPr>
                <w:rFonts w:eastAsia="Times New Roman"/>
              </w:rPr>
              <w:t>Ежемесячно в течение года</w:t>
            </w:r>
          </w:p>
        </w:tc>
        <w:tc>
          <w:tcPr>
            <w:tcW w:w="1434" w:type="pct"/>
            <w:vAlign w:val="center"/>
          </w:tcPr>
          <w:p w:rsidR="00FF0E8E" w:rsidRPr="0072712C" w:rsidRDefault="00FF0E8E" w:rsidP="00FC1458">
            <w:pPr>
              <w:pStyle w:val="Default"/>
              <w:jc w:val="center"/>
              <w:rPr>
                <w:rFonts w:eastAsia="Times New Roman"/>
              </w:rPr>
            </w:pPr>
            <w:r w:rsidRPr="0072712C">
              <w:rPr>
                <w:rFonts w:eastAsia="Times New Roman"/>
              </w:rPr>
              <w:t>Педагоги дополнительного образования</w:t>
            </w:r>
          </w:p>
        </w:tc>
      </w:tr>
      <w:tr w:rsidR="00BD75BA" w:rsidRPr="0072712C" w:rsidTr="000537D4">
        <w:trPr>
          <w:trHeight w:val="20"/>
        </w:trPr>
        <w:tc>
          <w:tcPr>
            <w:tcW w:w="328" w:type="pct"/>
            <w:vAlign w:val="center"/>
          </w:tcPr>
          <w:p w:rsidR="00BD75BA" w:rsidRPr="0072712C" w:rsidRDefault="00BD75BA" w:rsidP="00FC1458">
            <w:pPr>
              <w:pStyle w:val="a5"/>
              <w:numPr>
                <w:ilvl w:val="2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vAlign w:val="center"/>
          </w:tcPr>
          <w:p w:rsidR="00BD75BA" w:rsidRPr="0072712C" w:rsidRDefault="00BD75BA" w:rsidP="00FC1458">
            <w:pPr>
              <w:tabs>
                <w:tab w:val="left" w:pos="215"/>
                <w:tab w:val="left" w:pos="38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72712C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Практический семинар «</w:t>
            </w: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электронного портфолио педагогических работников»</w:t>
            </w:r>
          </w:p>
        </w:tc>
        <w:tc>
          <w:tcPr>
            <w:tcW w:w="793" w:type="pct"/>
            <w:vAlign w:val="center"/>
          </w:tcPr>
          <w:p w:rsidR="00BD75BA" w:rsidRPr="0072712C" w:rsidRDefault="00BD75BA" w:rsidP="00FC1458">
            <w:pPr>
              <w:pStyle w:val="Default"/>
              <w:jc w:val="center"/>
              <w:rPr>
                <w:rFonts w:eastAsia="Times New Roman"/>
              </w:rPr>
            </w:pPr>
            <w:r w:rsidRPr="0072712C">
              <w:rPr>
                <w:rFonts w:eastAsia="Times New Roman"/>
              </w:rPr>
              <w:t>Последняя неделя августа</w:t>
            </w:r>
          </w:p>
        </w:tc>
        <w:tc>
          <w:tcPr>
            <w:tcW w:w="1434" w:type="pct"/>
            <w:vAlign w:val="center"/>
          </w:tcPr>
          <w:p w:rsidR="00BD75BA" w:rsidRPr="0072712C" w:rsidRDefault="00BD75BA" w:rsidP="00955295">
            <w:pPr>
              <w:pStyle w:val="Default"/>
              <w:jc w:val="center"/>
              <w:rPr>
                <w:rFonts w:eastAsia="Times New Roman"/>
              </w:rPr>
            </w:pPr>
            <w:r w:rsidRPr="0072712C">
              <w:rPr>
                <w:rFonts w:eastAsia="Times New Roman"/>
              </w:rPr>
              <w:t>Заместитель директора по УВР, методист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EE264D" w:rsidRPr="0072712C" w:rsidRDefault="00EE264D" w:rsidP="00FC1458">
            <w:pPr>
              <w:pStyle w:val="a5"/>
              <w:numPr>
                <w:ilvl w:val="2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vAlign w:val="center"/>
          </w:tcPr>
          <w:p w:rsidR="009068FA" w:rsidRPr="0072712C" w:rsidRDefault="00EE264D" w:rsidP="00FC1458">
            <w:pPr>
              <w:tabs>
                <w:tab w:val="left" w:pos="215"/>
                <w:tab w:val="left" w:pos="38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72712C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Методический семинар «Методический продукт педагога дополнительного образования как показатель профессионального мастерства»</w:t>
            </w:r>
            <w:r w:rsidR="009068FA" w:rsidRPr="0072712C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:</w:t>
            </w:r>
          </w:p>
          <w:p w:rsidR="009068FA" w:rsidRPr="0072712C" w:rsidRDefault="009068FA" w:rsidP="00FC1458">
            <w:pPr>
              <w:pStyle w:val="a5"/>
              <w:numPr>
                <w:ilvl w:val="0"/>
                <w:numId w:val="9"/>
              </w:numPr>
              <w:tabs>
                <w:tab w:val="left" w:pos="40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72712C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Методическая работа педагога дополнительного образования как составная часть профессиональной деятельности.</w:t>
            </w:r>
          </w:p>
          <w:p w:rsidR="009068FA" w:rsidRPr="0072712C" w:rsidRDefault="00D12719" w:rsidP="00FC1458">
            <w:pPr>
              <w:pStyle w:val="a5"/>
              <w:numPr>
                <w:ilvl w:val="0"/>
                <w:numId w:val="9"/>
              </w:numPr>
              <w:tabs>
                <w:tab w:val="left" w:pos="40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72712C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О</w:t>
            </w:r>
            <w:r w:rsidR="009068FA" w:rsidRPr="0072712C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рганизация образовательной деятельности с использованием</w:t>
            </w:r>
            <w:r w:rsidRPr="0072712C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 xml:space="preserve"> современных игровых технологий.</w:t>
            </w:r>
          </w:p>
          <w:p w:rsidR="009068FA" w:rsidRPr="0072712C" w:rsidRDefault="00D12719" w:rsidP="00FC1458">
            <w:pPr>
              <w:pStyle w:val="a5"/>
              <w:numPr>
                <w:ilvl w:val="0"/>
                <w:numId w:val="9"/>
              </w:numPr>
              <w:tabs>
                <w:tab w:val="left" w:pos="40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72712C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lastRenderedPageBreak/>
              <w:t>С</w:t>
            </w:r>
            <w:r w:rsidR="009068FA" w:rsidRPr="0072712C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оздание методического продукта и его использование в</w:t>
            </w:r>
            <w:r w:rsidRPr="0072712C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 xml:space="preserve"> рамках конкурсной деятельности.</w:t>
            </w:r>
          </w:p>
          <w:p w:rsidR="009068FA" w:rsidRPr="0072712C" w:rsidRDefault="00D12719" w:rsidP="00FC1458">
            <w:pPr>
              <w:pStyle w:val="a5"/>
              <w:numPr>
                <w:ilvl w:val="0"/>
                <w:numId w:val="9"/>
              </w:numPr>
              <w:tabs>
                <w:tab w:val="left" w:pos="40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72712C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В</w:t>
            </w:r>
            <w:r w:rsidR="009068FA" w:rsidRPr="0072712C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ажность творческого подхода в профессиональной деятельности педагога.</w:t>
            </w:r>
          </w:p>
        </w:tc>
        <w:tc>
          <w:tcPr>
            <w:tcW w:w="793" w:type="pct"/>
            <w:vAlign w:val="center"/>
          </w:tcPr>
          <w:p w:rsidR="00EE264D" w:rsidRPr="0072712C" w:rsidRDefault="00C938CD" w:rsidP="00FC1458">
            <w:pPr>
              <w:pStyle w:val="Default"/>
              <w:jc w:val="center"/>
              <w:rPr>
                <w:rFonts w:eastAsia="Times New Roman"/>
              </w:rPr>
            </w:pPr>
            <w:r w:rsidRPr="0072712C">
              <w:rPr>
                <w:rFonts w:eastAsia="Times New Roman"/>
              </w:rPr>
              <w:lastRenderedPageBreak/>
              <w:t>Ноябрь</w:t>
            </w:r>
          </w:p>
        </w:tc>
        <w:tc>
          <w:tcPr>
            <w:tcW w:w="1434" w:type="pct"/>
            <w:vAlign w:val="center"/>
          </w:tcPr>
          <w:p w:rsidR="00EE264D" w:rsidRPr="0072712C" w:rsidRDefault="00C938CD" w:rsidP="00955295">
            <w:pPr>
              <w:pStyle w:val="Default"/>
              <w:jc w:val="center"/>
              <w:rPr>
                <w:rFonts w:eastAsia="Times New Roman"/>
              </w:rPr>
            </w:pPr>
            <w:r w:rsidRPr="0072712C">
              <w:rPr>
                <w:rFonts w:eastAsia="Times New Roman"/>
              </w:rPr>
              <w:t>Заместитель директора по УВР, методист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2945EB" w:rsidRPr="0072712C" w:rsidRDefault="002945EB" w:rsidP="00FC1458">
            <w:pPr>
              <w:pStyle w:val="a5"/>
              <w:numPr>
                <w:ilvl w:val="2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vAlign w:val="center"/>
          </w:tcPr>
          <w:p w:rsidR="006309ED" w:rsidRPr="0072712C" w:rsidRDefault="006309ED" w:rsidP="00FC1458">
            <w:pPr>
              <w:tabs>
                <w:tab w:val="left" w:pos="215"/>
                <w:tab w:val="left" w:pos="3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«Проектирование программы воспитания в учреждении дополнительного образова</w:t>
            </w:r>
            <w:r w:rsidR="00EA3D5D"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ния: от норматива – к практике»:</w:t>
            </w:r>
          </w:p>
          <w:p w:rsidR="006309ED" w:rsidRPr="0072712C" w:rsidRDefault="00C17F67" w:rsidP="00FC1458">
            <w:pPr>
              <w:pStyle w:val="a5"/>
              <w:numPr>
                <w:ilvl w:val="0"/>
                <w:numId w:val="10"/>
              </w:numPr>
              <w:tabs>
                <w:tab w:val="left" w:pos="40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309ED"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сновные требования</w:t>
            </w: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рабочей программе воспитания.</w:t>
            </w:r>
          </w:p>
          <w:p w:rsidR="002945EB" w:rsidRPr="0072712C" w:rsidRDefault="00C17F67" w:rsidP="00FC1458">
            <w:pPr>
              <w:pStyle w:val="a5"/>
              <w:numPr>
                <w:ilvl w:val="0"/>
                <w:numId w:val="10"/>
              </w:numPr>
              <w:tabs>
                <w:tab w:val="left" w:pos="40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309ED"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ктуальные формы воспитательной работы в условиях учреждения дополнительного образования.</w:t>
            </w:r>
          </w:p>
        </w:tc>
        <w:tc>
          <w:tcPr>
            <w:tcW w:w="793" w:type="pct"/>
            <w:vAlign w:val="center"/>
          </w:tcPr>
          <w:p w:rsidR="002945EB" w:rsidRPr="0072712C" w:rsidRDefault="00C938CD" w:rsidP="00FC1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34" w:type="pct"/>
            <w:vAlign w:val="center"/>
          </w:tcPr>
          <w:p w:rsidR="002945EB" w:rsidRPr="0072712C" w:rsidRDefault="00955295" w:rsidP="009552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938CD"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етодист, </w:t>
            </w: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r w:rsidR="00C938CD"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DC44EF"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938CD"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-организатор</w:t>
            </w:r>
            <w:r w:rsidR="00DC44EF"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9C75C4" w:rsidRPr="0072712C" w:rsidRDefault="009C75C4" w:rsidP="00FC1458">
            <w:pPr>
              <w:pStyle w:val="a5"/>
              <w:numPr>
                <w:ilvl w:val="2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vAlign w:val="center"/>
          </w:tcPr>
          <w:p w:rsidR="009C75C4" w:rsidRPr="0072712C" w:rsidRDefault="009C75C4" w:rsidP="00FC1458">
            <w:pPr>
              <w:tabs>
                <w:tab w:val="left" w:pos="215"/>
                <w:tab w:val="left" w:pos="3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с работниками МКУ ДО АГО «Ачитский ЦДО», в рамках проведения Всемирного дня охраны труда: «Вместе повысим культуру профилактики в охране труда»</w:t>
            </w:r>
          </w:p>
        </w:tc>
        <w:tc>
          <w:tcPr>
            <w:tcW w:w="793" w:type="pct"/>
            <w:vAlign w:val="center"/>
          </w:tcPr>
          <w:p w:rsidR="009C75C4" w:rsidRPr="0072712C" w:rsidRDefault="009C75C4" w:rsidP="00FC1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34" w:type="pct"/>
            <w:vAlign w:val="center"/>
          </w:tcPr>
          <w:p w:rsidR="009C75C4" w:rsidRPr="0072712C" w:rsidRDefault="00955295" w:rsidP="009552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о</w:t>
            </w:r>
            <w:r w:rsidR="00C938CD"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тветственные за охрану труда, </w:t>
            </w:r>
            <w:r w:rsidR="00DC44EF"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C938CD"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комплексную безопасность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shd w:val="clear" w:color="auto" w:fill="DEEAF6" w:themeFill="accent1" w:themeFillTint="33"/>
            <w:vAlign w:val="center"/>
          </w:tcPr>
          <w:p w:rsidR="00987E5D" w:rsidRPr="0072712C" w:rsidRDefault="00987E5D" w:rsidP="00FC1458">
            <w:pPr>
              <w:pStyle w:val="a5"/>
              <w:numPr>
                <w:ilvl w:val="0"/>
                <w:numId w:val="3"/>
              </w:numPr>
              <w:tabs>
                <w:tab w:val="left" w:pos="215"/>
                <w:tab w:val="left" w:pos="3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pct"/>
            <w:gridSpan w:val="3"/>
            <w:shd w:val="clear" w:color="auto" w:fill="DEEAF6" w:themeFill="accent1" w:themeFillTint="33"/>
            <w:vAlign w:val="center"/>
          </w:tcPr>
          <w:p w:rsidR="00987E5D" w:rsidRPr="0072712C" w:rsidRDefault="0091281C" w:rsidP="00FC1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Организационно-методическая деятельность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987E5D" w:rsidRPr="0072712C" w:rsidRDefault="00987E5D" w:rsidP="00FC1458">
            <w:pPr>
              <w:pStyle w:val="a5"/>
              <w:numPr>
                <w:ilvl w:val="1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pct"/>
            <w:gridSpan w:val="3"/>
            <w:vAlign w:val="center"/>
          </w:tcPr>
          <w:p w:rsidR="00987E5D" w:rsidRPr="0072712C" w:rsidRDefault="00987E5D" w:rsidP="00FC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Консультационно-методическая помощь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BF5BF9" w:rsidRPr="0072712C" w:rsidRDefault="00BF5BF9" w:rsidP="00FC1458">
            <w:pPr>
              <w:pStyle w:val="a5"/>
              <w:numPr>
                <w:ilvl w:val="2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vAlign w:val="center"/>
          </w:tcPr>
          <w:p w:rsidR="00BF5BF9" w:rsidRPr="0072712C" w:rsidRDefault="00BF5BF9" w:rsidP="00FC1458">
            <w:pPr>
              <w:tabs>
                <w:tab w:val="left" w:pos="215"/>
                <w:tab w:val="left" w:pos="3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sz w:val="24"/>
              </w:rPr>
              <w:t>Консультирование педагогических работников по вопросам аттестации, проведения открытых занятий, подготовки и проведения мастер-классов, участия в конкурсах профессионального мастерства различного уровня (методических разработок, творческих проектов, авторских программ)</w:t>
            </w:r>
          </w:p>
        </w:tc>
        <w:tc>
          <w:tcPr>
            <w:tcW w:w="793" w:type="pct"/>
            <w:vAlign w:val="center"/>
          </w:tcPr>
          <w:p w:rsidR="00BF5BF9" w:rsidRPr="0072712C" w:rsidRDefault="00BF5BF9" w:rsidP="00FC1458">
            <w:pPr>
              <w:pStyle w:val="Default"/>
              <w:jc w:val="center"/>
              <w:rPr>
                <w:szCs w:val="20"/>
              </w:rPr>
            </w:pPr>
            <w:r w:rsidRPr="0072712C">
              <w:rPr>
                <w:szCs w:val="20"/>
              </w:rPr>
              <w:t>В течение года</w:t>
            </w:r>
          </w:p>
        </w:tc>
        <w:tc>
          <w:tcPr>
            <w:tcW w:w="1434" w:type="pct"/>
            <w:vAlign w:val="center"/>
          </w:tcPr>
          <w:p w:rsidR="00BF5BF9" w:rsidRPr="0072712C" w:rsidRDefault="00955295" w:rsidP="00FC1458">
            <w:pPr>
              <w:pStyle w:val="Default"/>
              <w:jc w:val="center"/>
              <w:rPr>
                <w:szCs w:val="20"/>
              </w:rPr>
            </w:pPr>
            <w:r w:rsidRPr="0072712C">
              <w:rPr>
                <w:rFonts w:eastAsia="Times New Roman"/>
              </w:rPr>
              <w:t>М</w:t>
            </w:r>
            <w:r w:rsidR="00DC44EF" w:rsidRPr="0072712C">
              <w:rPr>
                <w:rFonts w:eastAsia="Times New Roman"/>
              </w:rPr>
              <w:t>етодист, ответственный за аттестацию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BF5BF9" w:rsidRPr="0072712C" w:rsidRDefault="00BF5BF9" w:rsidP="00FC1458">
            <w:pPr>
              <w:pStyle w:val="a5"/>
              <w:numPr>
                <w:ilvl w:val="2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vAlign w:val="center"/>
          </w:tcPr>
          <w:p w:rsidR="00BF5BF9" w:rsidRPr="0072712C" w:rsidRDefault="00BF5BF9" w:rsidP="00FC1458">
            <w:pPr>
              <w:pStyle w:val="Default"/>
              <w:jc w:val="both"/>
              <w:rPr>
                <w:szCs w:val="20"/>
              </w:rPr>
            </w:pPr>
            <w:r w:rsidRPr="0072712C">
              <w:rPr>
                <w:szCs w:val="20"/>
              </w:rPr>
              <w:t>Консультирование педагогов</w:t>
            </w:r>
            <w:r w:rsidR="00B80D77" w:rsidRPr="0072712C">
              <w:rPr>
                <w:szCs w:val="20"/>
              </w:rPr>
              <w:t xml:space="preserve"> дополнительного образования</w:t>
            </w:r>
            <w:r w:rsidRPr="0072712C">
              <w:rPr>
                <w:szCs w:val="20"/>
              </w:rPr>
              <w:t xml:space="preserve"> по вопросам разработки и внедрения </w:t>
            </w:r>
            <w:r w:rsidR="00B80D77" w:rsidRPr="0072712C">
              <w:rPr>
                <w:szCs w:val="20"/>
              </w:rPr>
              <w:t>ДООП</w:t>
            </w:r>
            <w:r w:rsidRPr="0072712C">
              <w:rPr>
                <w:szCs w:val="20"/>
              </w:rPr>
              <w:t>, разъяснения общих требований к оформлению ДООП и этапов работы над программами</w:t>
            </w:r>
          </w:p>
        </w:tc>
        <w:tc>
          <w:tcPr>
            <w:tcW w:w="793" w:type="pct"/>
            <w:vAlign w:val="center"/>
          </w:tcPr>
          <w:p w:rsidR="00BF5BF9" w:rsidRPr="0072712C" w:rsidRDefault="00BF5BF9" w:rsidP="00FC1458">
            <w:pPr>
              <w:pStyle w:val="Default"/>
              <w:jc w:val="center"/>
              <w:rPr>
                <w:szCs w:val="20"/>
              </w:rPr>
            </w:pPr>
            <w:r w:rsidRPr="0072712C">
              <w:rPr>
                <w:szCs w:val="20"/>
              </w:rPr>
              <w:t>В течение года</w:t>
            </w:r>
          </w:p>
        </w:tc>
        <w:tc>
          <w:tcPr>
            <w:tcW w:w="1434" w:type="pct"/>
            <w:vAlign w:val="center"/>
          </w:tcPr>
          <w:p w:rsidR="00BF5BF9" w:rsidRPr="0072712C" w:rsidRDefault="00955295" w:rsidP="00955295">
            <w:pPr>
              <w:pStyle w:val="Default"/>
              <w:jc w:val="center"/>
              <w:rPr>
                <w:szCs w:val="20"/>
              </w:rPr>
            </w:pPr>
            <w:r w:rsidRPr="0072712C">
              <w:rPr>
                <w:szCs w:val="20"/>
              </w:rPr>
              <w:t>М</w:t>
            </w:r>
            <w:r w:rsidR="00DC44EF" w:rsidRPr="0072712C">
              <w:rPr>
                <w:szCs w:val="20"/>
              </w:rPr>
              <w:t>етодист,</w:t>
            </w:r>
            <w:r w:rsidR="00BF5BF9" w:rsidRPr="0072712C">
              <w:rPr>
                <w:szCs w:val="20"/>
              </w:rPr>
              <w:t xml:space="preserve"> </w:t>
            </w:r>
            <w:r w:rsidR="00DC44EF" w:rsidRPr="0072712C">
              <w:rPr>
                <w:szCs w:val="20"/>
              </w:rPr>
              <w:t>руководитель МОЦ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B80D77" w:rsidRPr="0072712C" w:rsidRDefault="00B80D77" w:rsidP="00FC1458">
            <w:pPr>
              <w:pStyle w:val="a5"/>
              <w:numPr>
                <w:ilvl w:val="2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vAlign w:val="center"/>
          </w:tcPr>
          <w:p w:rsidR="00B80D77" w:rsidRPr="0072712C" w:rsidRDefault="00B80D77" w:rsidP="00FC1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педагогов дополнительного образования по организации работы с одаренными детьми, детьми «группы риска», детьми с ОВЗ</w:t>
            </w:r>
          </w:p>
        </w:tc>
        <w:tc>
          <w:tcPr>
            <w:tcW w:w="793" w:type="pct"/>
            <w:vAlign w:val="center"/>
          </w:tcPr>
          <w:p w:rsidR="00B80D77" w:rsidRPr="0072712C" w:rsidRDefault="00B80D77" w:rsidP="00FC1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34" w:type="pct"/>
            <w:vAlign w:val="center"/>
          </w:tcPr>
          <w:p w:rsidR="00B80D77" w:rsidRPr="0072712C" w:rsidRDefault="00955295" w:rsidP="00FC1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C44EF"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 за работу с детьми группы риска, детьми ОВЗ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B80D77" w:rsidRPr="0072712C" w:rsidRDefault="00B80D77" w:rsidP="00FC1458">
            <w:pPr>
              <w:pStyle w:val="a5"/>
              <w:numPr>
                <w:ilvl w:val="1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pct"/>
            <w:gridSpan w:val="3"/>
            <w:vAlign w:val="center"/>
          </w:tcPr>
          <w:p w:rsidR="00B80D77" w:rsidRPr="0072712C" w:rsidRDefault="00FF1889" w:rsidP="00FC14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Организационно-методическая поддержка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B80D77" w:rsidRPr="0072712C" w:rsidRDefault="00B80D77" w:rsidP="00FC1458">
            <w:pPr>
              <w:pStyle w:val="a5"/>
              <w:numPr>
                <w:ilvl w:val="2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vAlign w:val="center"/>
          </w:tcPr>
          <w:p w:rsidR="00B80D77" w:rsidRPr="0072712C" w:rsidRDefault="00FF1889" w:rsidP="00FC1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работе творческих групп</w:t>
            </w:r>
          </w:p>
        </w:tc>
        <w:tc>
          <w:tcPr>
            <w:tcW w:w="793" w:type="pct"/>
            <w:vAlign w:val="center"/>
          </w:tcPr>
          <w:p w:rsidR="00B80D77" w:rsidRPr="0072712C" w:rsidRDefault="00FF1889" w:rsidP="00FC1458">
            <w:pPr>
              <w:pStyle w:val="Default"/>
              <w:jc w:val="center"/>
              <w:rPr>
                <w:szCs w:val="20"/>
              </w:rPr>
            </w:pPr>
            <w:r w:rsidRPr="0072712C">
              <w:rPr>
                <w:rFonts w:eastAsia="Times New Roman"/>
              </w:rPr>
              <w:t>В течение года</w:t>
            </w:r>
          </w:p>
        </w:tc>
        <w:tc>
          <w:tcPr>
            <w:tcW w:w="1434" w:type="pct"/>
            <w:vAlign w:val="center"/>
          </w:tcPr>
          <w:p w:rsidR="00B80D77" w:rsidRPr="0072712C" w:rsidRDefault="00DC44EF" w:rsidP="00955295">
            <w:pPr>
              <w:pStyle w:val="Default"/>
              <w:jc w:val="center"/>
              <w:rPr>
                <w:szCs w:val="20"/>
              </w:rPr>
            </w:pPr>
            <w:r w:rsidRPr="0072712C">
              <w:rPr>
                <w:rFonts w:eastAsia="Times New Roman"/>
              </w:rPr>
              <w:t>Заместитель директора по УВР, методист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3D5B5A" w:rsidRPr="0072712C" w:rsidRDefault="003D5B5A" w:rsidP="00FC1458">
            <w:pPr>
              <w:pStyle w:val="a5"/>
              <w:numPr>
                <w:ilvl w:val="2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vAlign w:val="center"/>
          </w:tcPr>
          <w:p w:rsidR="003D5B5A" w:rsidRPr="0072712C" w:rsidRDefault="003D5B5A" w:rsidP="00FC1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участия педагогических работников в мероприятиях по представлению, обобщению своего опыта</w:t>
            </w:r>
          </w:p>
        </w:tc>
        <w:tc>
          <w:tcPr>
            <w:tcW w:w="793" w:type="pct"/>
            <w:vAlign w:val="center"/>
          </w:tcPr>
          <w:p w:rsidR="003D5B5A" w:rsidRPr="0072712C" w:rsidRDefault="003D5B5A" w:rsidP="00FC1458">
            <w:pPr>
              <w:pStyle w:val="Default"/>
              <w:jc w:val="center"/>
              <w:rPr>
                <w:szCs w:val="20"/>
              </w:rPr>
            </w:pPr>
            <w:r w:rsidRPr="0072712C">
              <w:rPr>
                <w:rFonts w:eastAsia="Times New Roman"/>
              </w:rPr>
              <w:t>В течение года</w:t>
            </w:r>
          </w:p>
        </w:tc>
        <w:tc>
          <w:tcPr>
            <w:tcW w:w="1434" w:type="pct"/>
            <w:vAlign w:val="center"/>
          </w:tcPr>
          <w:p w:rsidR="003D5B5A" w:rsidRPr="0072712C" w:rsidRDefault="00DC44EF" w:rsidP="00955295">
            <w:pPr>
              <w:pStyle w:val="Default"/>
              <w:jc w:val="center"/>
              <w:rPr>
                <w:szCs w:val="20"/>
              </w:rPr>
            </w:pPr>
            <w:r w:rsidRPr="0072712C">
              <w:rPr>
                <w:rFonts w:eastAsia="Times New Roman"/>
              </w:rPr>
              <w:t>Заместитель директора по УВР, методист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A05D80" w:rsidRPr="0072712C" w:rsidRDefault="00A05D80" w:rsidP="00FC1458">
            <w:pPr>
              <w:pStyle w:val="a5"/>
              <w:numPr>
                <w:ilvl w:val="2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vAlign w:val="center"/>
          </w:tcPr>
          <w:p w:rsidR="00A05D80" w:rsidRPr="0072712C" w:rsidRDefault="00346265" w:rsidP="00FC1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72712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Посещение</w:t>
            </w:r>
            <w:r w:rsidR="00A05D80" w:rsidRPr="0072712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и </w:t>
            </w:r>
            <w:r w:rsidRPr="0072712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взаимопосещение</w:t>
            </w:r>
            <w:r w:rsidR="00A05D80" w:rsidRPr="0072712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занятий детских объединений</w:t>
            </w:r>
          </w:p>
        </w:tc>
        <w:tc>
          <w:tcPr>
            <w:tcW w:w="793" w:type="pct"/>
            <w:vAlign w:val="center"/>
          </w:tcPr>
          <w:p w:rsidR="00A05D80" w:rsidRPr="0072712C" w:rsidRDefault="00854E71" w:rsidP="00FC1458">
            <w:pPr>
              <w:pStyle w:val="Default"/>
              <w:jc w:val="center"/>
              <w:rPr>
                <w:sz w:val="20"/>
                <w:szCs w:val="20"/>
              </w:rPr>
            </w:pPr>
            <w:r w:rsidRPr="0072712C">
              <w:rPr>
                <w:rFonts w:eastAsia="Times New Roman"/>
              </w:rPr>
              <w:t>В течение года</w:t>
            </w:r>
          </w:p>
        </w:tc>
        <w:tc>
          <w:tcPr>
            <w:tcW w:w="1434" w:type="pct"/>
            <w:vAlign w:val="center"/>
          </w:tcPr>
          <w:p w:rsidR="00A05D80" w:rsidRPr="0072712C" w:rsidRDefault="00955295" w:rsidP="00955295">
            <w:pPr>
              <w:pStyle w:val="Default"/>
              <w:jc w:val="center"/>
            </w:pPr>
            <w:r w:rsidRPr="0072712C">
              <w:rPr>
                <w:rFonts w:eastAsia="Times New Roman"/>
              </w:rPr>
              <w:t>Директор, з</w:t>
            </w:r>
            <w:r w:rsidR="00DC44EF" w:rsidRPr="0072712C">
              <w:rPr>
                <w:rFonts w:eastAsia="Times New Roman"/>
              </w:rPr>
              <w:t>аместитель директора по УВР,</w:t>
            </w:r>
            <w:r w:rsidR="00854E71" w:rsidRPr="0072712C">
              <w:rPr>
                <w:rFonts w:eastAsia="Times New Roman"/>
              </w:rPr>
              <w:t xml:space="preserve"> </w:t>
            </w:r>
            <w:r w:rsidRPr="0072712C">
              <w:t xml:space="preserve">методист, </w:t>
            </w:r>
            <w:r w:rsidR="00854E71" w:rsidRPr="0072712C">
              <w:t>педагоги дополнительного образования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A05D80" w:rsidRPr="0072712C" w:rsidRDefault="00A05D80" w:rsidP="00FC1458">
            <w:pPr>
              <w:pStyle w:val="a5"/>
              <w:numPr>
                <w:ilvl w:val="2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vAlign w:val="center"/>
          </w:tcPr>
          <w:p w:rsidR="00A05D80" w:rsidRPr="0072712C" w:rsidRDefault="00A05D80" w:rsidP="00FC1458">
            <w:pPr>
              <w:pStyle w:val="Default"/>
              <w:jc w:val="both"/>
              <w:rPr>
                <w:szCs w:val="20"/>
              </w:rPr>
            </w:pPr>
            <w:r w:rsidRPr="0072712C">
              <w:rPr>
                <w:szCs w:val="20"/>
              </w:rPr>
              <w:t xml:space="preserve">Определение </w:t>
            </w:r>
            <w:r w:rsidR="001F6E55" w:rsidRPr="0072712C">
              <w:rPr>
                <w:szCs w:val="20"/>
              </w:rPr>
              <w:t xml:space="preserve">и утверждение </w:t>
            </w:r>
            <w:r w:rsidRPr="0072712C">
              <w:rPr>
                <w:szCs w:val="20"/>
              </w:rPr>
              <w:t>тем по самообразованию педагогических работников, планов профессионального развития</w:t>
            </w:r>
          </w:p>
        </w:tc>
        <w:tc>
          <w:tcPr>
            <w:tcW w:w="793" w:type="pct"/>
            <w:vAlign w:val="center"/>
          </w:tcPr>
          <w:p w:rsidR="00A05D80" w:rsidRPr="0072712C" w:rsidRDefault="001F6E55" w:rsidP="00FC1458">
            <w:pPr>
              <w:pStyle w:val="Default"/>
              <w:jc w:val="center"/>
              <w:rPr>
                <w:sz w:val="20"/>
                <w:szCs w:val="20"/>
              </w:rPr>
            </w:pPr>
            <w:r w:rsidRPr="0072712C">
              <w:t>А</w:t>
            </w:r>
            <w:r w:rsidR="00A05D80" w:rsidRPr="0072712C">
              <w:t>вгуст</w:t>
            </w:r>
          </w:p>
        </w:tc>
        <w:tc>
          <w:tcPr>
            <w:tcW w:w="1434" w:type="pct"/>
            <w:vAlign w:val="center"/>
          </w:tcPr>
          <w:p w:rsidR="00A05D80" w:rsidRPr="0072712C" w:rsidRDefault="00955295" w:rsidP="00FC1458">
            <w:pPr>
              <w:pStyle w:val="Default"/>
              <w:jc w:val="center"/>
            </w:pPr>
            <w:r w:rsidRPr="0072712C">
              <w:t>М</w:t>
            </w:r>
            <w:r w:rsidR="00DC44EF" w:rsidRPr="0072712C">
              <w:t xml:space="preserve">етодист, </w:t>
            </w:r>
            <w:r w:rsidR="001F6E55" w:rsidRPr="0072712C">
              <w:t>педагоги дополнительного образования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1F6E55" w:rsidRPr="0072712C" w:rsidRDefault="001F6E55" w:rsidP="00FC1458">
            <w:pPr>
              <w:pStyle w:val="a5"/>
              <w:numPr>
                <w:ilvl w:val="2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vAlign w:val="center"/>
          </w:tcPr>
          <w:p w:rsidR="001F6E55" w:rsidRPr="0072712C" w:rsidRDefault="00A762BE" w:rsidP="00FC1458">
            <w:pPr>
              <w:pStyle w:val="Default"/>
              <w:jc w:val="both"/>
              <w:rPr>
                <w:sz w:val="20"/>
                <w:szCs w:val="20"/>
              </w:rPr>
            </w:pPr>
            <w:r w:rsidRPr="0072712C">
              <w:rPr>
                <w:szCs w:val="20"/>
              </w:rPr>
              <w:t>Осуществление повышения</w:t>
            </w:r>
            <w:r w:rsidR="001F6E55" w:rsidRPr="0072712C">
              <w:rPr>
                <w:szCs w:val="20"/>
              </w:rPr>
              <w:t xml:space="preserve"> квалификации педагогических работников</w:t>
            </w:r>
            <w:r w:rsidRPr="0072712C">
              <w:rPr>
                <w:szCs w:val="20"/>
              </w:rPr>
              <w:t xml:space="preserve"> (по отдельному плану)</w:t>
            </w:r>
          </w:p>
        </w:tc>
        <w:tc>
          <w:tcPr>
            <w:tcW w:w="793" w:type="pct"/>
            <w:vAlign w:val="center"/>
          </w:tcPr>
          <w:p w:rsidR="001F6E55" w:rsidRPr="0072712C" w:rsidRDefault="00A762BE" w:rsidP="00FC1458">
            <w:pPr>
              <w:pStyle w:val="Default"/>
              <w:jc w:val="center"/>
              <w:rPr>
                <w:szCs w:val="20"/>
              </w:rPr>
            </w:pPr>
            <w:r w:rsidRPr="0072712C">
              <w:rPr>
                <w:rFonts w:eastAsia="Times New Roman"/>
              </w:rPr>
              <w:t>В течение года</w:t>
            </w:r>
          </w:p>
        </w:tc>
        <w:tc>
          <w:tcPr>
            <w:tcW w:w="1434" w:type="pct"/>
            <w:vAlign w:val="center"/>
          </w:tcPr>
          <w:p w:rsidR="001F6E55" w:rsidRPr="0072712C" w:rsidRDefault="00955295" w:rsidP="00955295">
            <w:pPr>
              <w:pStyle w:val="Default"/>
              <w:jc w:val="center"/>
            </w:pPr>
            <w:r w:rsidRPr="0072712C">
              <w:rPr>
                <w:rFonts w:eastAsia="Times New Roman"/>
              </w:rPr>
              <w:t>М</w:t>
            </w:r>
            <w:r w:rsidR="00DC44EF" w:rsidRPr="0072712C">
              <w:rPr>
                <w:rFonts w:eastAsia="Times New Roman"/>
              </w:rPr>
              <w:t>етодист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vAlign w:val="center"/>
          </w:tcPr>
          <w:p w:rsidR="00224FDB" w:rsidRPr="0072712C" w:rsidRDefault="00224FDB" w:rsidP="00FC1458">
            <w:pPr>
              <w:pStyle w:val="a5"/>
              <w:numPr>
                <w:ilvl w:val="2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vAlign w:val="center"/>
          </w:tcPr>
          <w:p w:rsidR="00224FDB" w:rsidRPr="0072712C" w:rsidRDefault="00224FDB" w:rsidP="00FC1458">
            <w:pPr>
              <w:pStyle w:val="Default"/>
              <w:jc w:val="both"/>
              <w:rPr>
                <w:szCs w:val="20"/>
              </w:rPr>
            </w:pPr>
            <w:r w:rsidRPr="0072712C">
              <w:rPr>
                <w:szCs w:val="20"/>
              </w:rPr>
              <w:t>Аттестация педагогических кадров</w:t>
            </w:r>
          </w:p>
        </w:tc>
        <w:tc>
          <w:tcPr>
            <w:tcW w:w="793" w:type="pct"/>
            <w:vAlign w:val="center"/>
          </w:tcPr>
          <w:p w:rsidR="00224FDB" w:rsidRPr="0072712C" w:rsidRDefault="00224FDB" w:rsidP="00FC1458">
            <w:pPr>
              <w:pStyle w:val="Default"/>
              <w:jc w:val="center"/>
              <w:rPr>
                <w:szCs w:val="20"/>
              </w:rPr>
            </w:pPr>
            <w:r w:rsidRPr="0072712C">
              <w:rPr>
                <w:rFonts w:eastAsia="Times New Roman"/>
              </w:rPr>
              <w:t>В течение года</w:t>
            </w:r>
          </w:p>
        </w:tc>
        <w:tc>
          <w:tcPr>
            <w:tcW w:w="1434" w:type="pct"/>
            <w:vAlign w:val="center"/>
          </w:tcPr>
          <w:p w:rsidR="00224FDB" w:rsidRPr="0072712C" w:rsidRDefault="00955295" w:rsidP="00FC1458">
            <w:pPr>
              <w:pStyle w:val="Default"/>
              <w:jc w:val="center"/>
            </w:pPr>
            <w:r w:rsidRPr="0072712C">
              <w:rPr>
                <w:rFonts w:eastAsia="Times New Roman"/>
              </w:rPr>
              <w:t>О</w:t>
            </w:r>
            <w:r w:rsidR="00DC44EF" w:rsidRPr="0072712C">
              <w:rPr>
                <w:rFonts w:eastAsia="Times New Roman"/>
              </w:rPr>
              <w:t>тветственный за аттестацию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shd w:val="clear" w:color="auto" w:fill="DEEAF6" w:themeFill="accent1" w:themeFillTint="33"/>
            <w:vAlign w:val="center"/>
          </w:tcPr>
          <w:p w:rsidR="00B45F14" w:rsidRPr="0072712C" w:rsidRDefault="00B45F14" w:rsidP="00FC1458">
            <w:pPr>
              <w:pStyle w:val="a5"/>
              <w:numPr>
                <w:ilvl w:val="0"/>
                <w:numId w:val="3"/>
              </w:numPr>
              <w:tabs>
                <w:tab w:val="left" w:pos="215"/>
                <w:tab w:val="left" w:pos="3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pct"/>
            <w:gridSpan w:val="3"/>
            <w:shd w:val="clear" w:color="auto" w:fill="DEEAF6" w:themeFill="accent1" w:themeFillTint="33"/>
            <w:vAlign w:val="center"/>
          </w:tcPr>
          <w:p w:rsidR="00B45F14" w:rsidRPr="0072712C" w:rsidRDefault="00B45F14" w:rsidP="00FC1458">
            <w:pPr>
              <w:pStyle w:val="Default"/>
              <w:jc w:val="center"/>
              <w:rPr>
                <w:rFonts w:eastAsia="Times New Roman"/>
              </w:rPr>
            </w:pPr>
            <w:r w:rsidRPr="0072712C">
              <w:rPr>
                <w:b/>
                <w:bCs/>
                <w:szCs w:val="20"/>
              </w:rPr>
              <w:t>Информационно – аналитическая деятельность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shd w:val="clear" w:color="auto" w:fill="FFFFFF" w:themeFill="background1"/>
            <w:vAlign w:val="center"/>
          </w:tcPr>
          <w:p w:rsidR="00E32072" w:rsidRPr="0072712C" w:rsidRDefault="00E32072" w:rsidP="00FC1458">
            <w:pPr>
              <w:pStyle w:val="a5"/>
              <w:numPr>
                <w:ilvl w:val="1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shd w:val="clear" w:color="auto" w:fill="FFFFFF" w:themeFill="background1"/>
            <w:vAlign w:val="center"/>
          </w:tcPr>
          <w:p w:rsidR="00E32072" w:rsidRPr="0072712C" w:rsidRDefault="00E32072" w:rsidP="00FC1458">
            <w:pPr>
              <w:pStyle w:val="Default"/>
              <w:jc w:val="both"/>
              <w:rPr>
                <w:sz w:val="20"/>
                <w:szCs w:val="20"/>
              </w:rPr>
            </w:pPr>
            <w:r w:rsidRPr="0072712C">
              <w:rPr>
                <w:szCs w:val="20"/>
              </w:rPr>
              <w:t>Пополнение и обновление официального сайта учреждения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:rsidR="00E32072" w:rsidRPr="0072712C" w:rsidRDefault="00E345BE" w:rsidP="00FC1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32072"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434" w:type="pct"/>
            <w:shd w:val="clear" w:color="auto" w:fill="FFFFFF" w:themeFill="background1"/>
            <w:vAlign w:val="center"/>
          </w:tcPr>
          <w:p w:rsidR="00E32072" w:rsidRPr="0072712C" w:rsidRDefault="00955295" w:rsidP="009552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ответственный за ведение официального сайта учреждения в информационно-телекоммуникационной сети «Интернет»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shd w:val="clear" w:color="auto" w:fill="FFFFFF" w:themeFill="background1"/>
            <w:vAlign w:val="center"/>
          </w:tcPr>
          <w:p w:rsidR="00E32072" w:rsidRPr="0072712C" w:rsidRDefault="00E32072" w:rsidP="00FC1458">
            <w:pPr>
              <w:pStyle w:val="a5"/>
              <w:numPr>
                <w:ilvl w:val="1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shd w:val="clear" w:color="auto" w:fill="FFFFFF" w:themeFill="background1"/>
            <w:vAlign w:val="center"/>
          </w:tcPr>
          <w:p w:rsidR="00E32072" w:rsidRPr="0072712C" w:rsidRDefault="00E32072" w:rsidP="00FC1458">
            <w:pPr>
              <w:pStyle w:val="Default"/>
              <w:jc w:val="both"/>
            </w:pPr>
            <w:r w:rsidRPr="0072712C">
              <w:t>Формирование банка данных об обучающихся по достижению показателя «Эффективность системы вы</w:t>
            </w:r>
            <w:r w:rsidR="009F492C" w:rsidRPr="0072712C">
              <w:t>явления, поддержки и развития способностей и талантов у детей и молодежи»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:rsidR="00E32072" w:rsidRPr="0072712C" w:rsidRDefault="00E345BE" w:rsidP="00FC1458">
            <w:pPr>
              <w:pStyle w:val="Default"/>
              <w:jc w:val="center"/>
            </w:pPr>
            <w:r w:rsidRPr="0072712C">
              <w:t>В</w:t>
            </w:r>
            <w:r w:rsidR="00E32072" w:rsidRPr="0072712C">
              <w:t xml:space="preserve"> течение года</w:t>
            </w:r>
          </w:p>
        </w:tc>
        <w:tc>
          <w:tcPr>
            <w:tcW w:w="1434" w:type="pct"/>
            <w:shd w:val="clear" w:color="auto" w:fill="FFFFFF" w:themeFill="background1"/>
            <w:vAlign w:val="center"/>
          </w:tcPr>
          <w:p w:rsidR="00E32072" w:rsidRPr="0072712C" w:rsidRDefault="00955295" w:rsidP="009552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методист, педагоги-организаторы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shd w:val="clear" w:color="auto" w:fill="FFFFFF" w:themeFill="background1"/>
            <w:vAlign w:val="center"/>
          </w:tcPr>
          <w:p w:rsidR="00E345BE" w:rsidRPr="0072712C" w:rsidRDefault="00E345BE" w:rsidP="00FC1458">
            <w:pPr>
              <w:pStyle w:val="a5"/>
              <w:numPr>
                <w:ilvl w:val="1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shd w:val="clear" w:color="auto" w:fill="FFFFFF" w:themeFill="background1"/>
            <w:vAlign w:val="center"/>
          </w:tcPr>
          <w:p w:rsidR="006A7B43" w:rsidRPr="0072712C" w:rsidRDefault="006A7B43" w:rsidP="00FC1458">
            <w:pPr>
              <w:pStyle w:val="Default"/>
              <w:jc w:val="both"/>
              <w:rPr>
                <w:szCs w:val="20"/>
              </w:rPr>
            </w:pPr>
            <w:r w:rsidRPr="0072712C">
              <w:rPr>
                <w:szCs w:val="20"/>
              </w:rPr>
              <w:t>Работа со СМИ:</w:t>
            </w:r>
          </w:p>
          <w:p w:rsidR="006A7B43" w:rsidRPr="0072712C" w:rsidRDefault="006A7B43" w:rsidP="00FC1458">
            <w:pPr>
              <w:pStyle w:val="Default"/>
              <w:numPr>
                <w:ilvl w:val="0"/>
                <w:numId w:val="14"/>
              </w:numPr>
              <w:jc w:val="both"/>
              <w:rPr>
                <w:szCs w:val="20"/>
              </w:rPr>
            </w:pPr>
            <w:r w:rsidRPr="0072712C">
              <w:rPr>
                <w:szCs w:val="20"/>
              </w:rPr>
              <w:t xml:space="preserve">подготовка </w:t>
            </w:r>
            <w:r w:rsidR="000537D4" w:rsidRPr="0072712C">
              <w:rPr>
                <w:szCs w:val="20"/>
              </w:rPr>
              <w:t>публикаций, статей,</w:t>
            </w:r>
            <w:r w:rsidRPr="0072712C">
              <w:rPr>
                <w:szCs w:val="20"/>
              </w:rPr>
              <w:t xml:space="preserve"> материалов о мероприятиях, проводимых в учреждении;</w:t>
            </w:r>
          </w:p>
          <w:p w:rsidR="006A7B43" w:rsidRPr="0072712C" w:rsidRDefault="006A7B43" w:rsidP="00FC1458">
            <w:pPr>
              <w:pStyle w:val="Default"/>
              <w:numPr>
                <w:ilvl w:val="0"/>
                <w:numId w:val="14"/>
              </w:numPr>
              <w:jc w:val="both"/>
              <w:rPr>
                <w:szCs w:val="20"/>
              </w:rPr>
            </w:pPr>
            <w:r w:rsidRPr="0072712C">
              <w:rPr>
                <w:szCs w:val="20"/>
              </w:rPr>
              <w:t>подготовка материалов с различных конкурсов;</w:t>
            </w:r>
          </w:p>
          <w:p w:rsidR="003269B0" w:rsidRPr="0072712C" w:rsidRDefault="006A7B43" w:rsidP="00FC1458">
            <w:pPr>
              <w:pStyle w:val="Default"/>
              <w:numPr>
                <w:ilvl w:val="0"/>
                <w:numId w:val="14"/>
              </w:numPr>
              <w:jc w:val="both"/>
              <w:rPr>
                <w:szCs w:val="20"/>
              </w:rPr>
            </w:pPr>
            <w:r w:rsidRPr="0072712C">
              <w:rPr>
                <w:szCs w:val="20"/>
              </w:rPr>
              <w:t>подготовка материала об учреждении</w:t>
            </w:r>
            <w:r w:rsidR="003269B0" w:rsidRPr="0072712C">
              <w:rPr>
                <w:szCs w:val="20"/>
              </w:rPr>
              <w:t>;</w:t>
            </w:r>
          </w:p>
          <w:p w:rsidR="003269B0" w:rsidRPr="0072712C" w:rsidRDefault="000537D4" w:rsidP="003269B0">
            <w:pPr>
              <w:pStyle w:val="Default"/>
              <w:numPr>
                <w:ilvl w:val="0"/>
                <w:numId w:val="14"/>
              </w:numPr>
              <w:jc w:val="both"/>
              <w:rPr>
                <w:szCs w:val="20"/>
              </w:rPr>
            </w:pPr>
            <w:r w:rsidRPr="0072712C">
              <w:rPr>
                <w:szCs w:val="20"/>
              </w:rPr>
              <w:t>Освещение мероприятий учреждения в  официальной группе</w:t>
            </w:r>
            <w:r w:rsidR="003269B0" w:rsidRPr="0072712C">
              <w:rPr>
                <w:szCs w:val="20"/>
              </w:rPr>
              <w:t xml:space="preserve"> «ВКонтакте»</w:t>
            </w:r>
            <w:r w:rsidRPr="0072712C">
              <w:rPr>
                <w:szCs w:val="20"/>
              </w:rPr>
              <w:t>, телеграмм-канала учреждения.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:rsidR="00E345BE" w:rsidRPr="0072712C" w:rsidRDefault="006A7B43" w:rsidP="00FC1458">
            <w:pPr>
              <w:pStyle w:val="Default"/>
              <w:jc w:val="center"/>
            </w:pPr>
            <w:r w:rsidRPr="0072712C">
              <w:t>В течение года</w:t>
            </w:r>
          </w:p>
        </w:tc>
        <w:tc>
          <w:tcPr>
            <w:tcW w:w="1434" w:type="pct"/>
            <w:shd w:val="clear" w:color="auto" w:fill="FFFFFF" w:themeFill="background1"/>
            <w:vAlign w:val="center"/>
          </w:tcPr>
          <w:p w:rsidR="00E345BE" w:rsidRPr="0072712C" w:rsidRDefault="000537D4" w:rsidP="00FC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ведение официального сайта учреждения в информационно-телекоммуникационной сети «Интернет», </w:t>
            </w:r>
            <w:r w:rsidR="00DC44EF" w:rsidRPr="0072712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педагоги-организаторы, </w:t>
            </w:r>
            <w:r w:rsidR="006A7B43" w:rsidRPr="0072712C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shd w:val="clear" w:color="auto" w:fill="FFFFFF" w:themeFill="background1"/>
            <w:vAlign w:val="center"/>
          </w:tcPr>
          <w:p w:rsidR="00384DC3" w:rsidRPr="0072712C" w:rsidRDefault="00384DC3" w:rsidP="00FC1458">
            <w:pPr>
              <w:pStyle w:val="a5"/>
              <w:numPr>
                <w:ilvl w:val="1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shd w:val="clear" w:color="auto" w:fill="FFFFFF" w:themeFill="background1"/>
            <w:vAlign w:val="center"/>
          </w:tcPr>
          <w:p w:rsidR="00384DC3" w:rsidRPr="0072712C" w:rsidRDefault="00384DC3" w:rsidP="00FC1458">
            <w:pPr>
              <w:pStyle w:val="Default"/>
              <w:jc w:val="both"/>
              <w:rPr>
                <w:szCs w:val="20"/>
              </w:rPr>
            </w:pPr>
            <w:r w:rsidRPr="0072712C">
              <w:rPr>
                <w:szCs w:val="20"/>
              </w:rPr>
              <w:t>Мониторинг профессиональных и информационных потребностей педагогов дополнительного образования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:rsidR="00384DC3" w:rsidRPr="0072712C" w:rsidRDefault="00417794" w:rsidP="00FC1458">
            <w:pPr>
              <w:pStyle w:val="Default"/>
              <w:jc w:val="center"/>
            </w:pPr>
            <w:r w:rsidRPr="0072712C">
              <w:t>Сентябрь</w:t>
            </w:r>
          </w:p>
        </w:tc>
        <w:tc>
          <w:tcPr>
            <w:tcW w:w="1434" w:type="pct"/>
            <w:shd w:val="clear" w:color="auto" w:fill="FFFFFF" w:themeFill="background1"/>
            <w:vAlign w:val="center"/>
          </w:tcPr>
          <w:p w:rsidR="00384DC3" w:rsidRPr="0072712C" w:rsidRDefault="000537D4" w:rsidP="000537D4">
            <w:pPr>
              <w:jc w:val="center"/>
            </w:pPr>
            <w:r w:rsidRPr="0072712C">
              <w:rPr>
                <w:rFonts w:ascii="Times New Roman" w:hAnsi="Times New Roman" w:cs="Times New Roman"/>
                <w:sz w:val="24"/>
              </w:rPr>
              <w:t>М</w:t>
            </w:r>
            <w:r w:rsidR="00DC44EF" w:rsidRPr="0072712C">
              <w:rPr>
                <w:rFonts w:ascii="Times New Roman" w:hAnsi="Times New Roman" w:cs="Times New Roman"/>
                <w:sz w:val="24"/>
              </w:rPr>
              <w:t>етодист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shd w:val="clear" w:color="auto" w:fill="FFFFFF" w:themeFill="background1"/>
            <w:vAlign w:val="center"/>
          </w:tcPr>
          <w:p w:rsidR="00214431" w:rsidRPr="0072712C" w:rsidRDefault="00214431" w:rsidP="00FC1458">
            <w:pPr>
              <w:pStyle w:val="a5"/>
              <w:numPr>
                <w:ilvl w:val="1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shd w:val="clear" w:color="auto" w:fill="FFFFFF" w:themeFill="background1"/>
            <w:vAlign w:val="center"/>
          </w:tcPr>
          <w:p w:rsidR="00214431" w:rsidRPr="0072712C" w:rsidRDefault="00214431" w:rsidP="00FC1458">
            <w:pPr>
              <w:pStyle w:val="Default"/>
              <w:jc w:val="both"/>
              <w:rPr>
                <w:szCs w:val="20"/>
              </w:rPr>
            </w:pPr>
            <w:r w:rsidRPr="0072712C">
              <w:rPr>
                <w:szCs w:val="20"/>
              </w:rPr>
              <w:t xml:space="preserve">Формирование банка информации (нормативно-правовой, научно-методической и </w:t>
            </w:r>
            <w:proofErr w:type="spellStart"/>
            <w:r w:rsidRPr="0072712C">
              <w:rPr>
                <w:szCs w:val="20"/>
              </w:rPr>
              <w:t>д.р</w:t>
            </w:r>
            <w:proofErr w:type="spellEnd"/>
            <w:r w:rsidRPr="0072712C">
              <w:rPr>
                <w:szCs w:val="20"/>
              </w:rPr>
              <w:t>.)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:rsidR="00214431" w:rsidRPr="0072712C" w:rsidRDefault="00214431" w:rsidP="00FC1458">
            <w:pPr>
              <w:pStyle w:val="Default"/>
              <w:jc w:val="center"/>
            </w:pPr>
            <w:r w:rsidRPr="0072712C">
              <w:t>В течение года</w:t>
            </w:r>
          </w:p>
        </w:tc>
        <w:tc>
          <w:tcPr>
            <w:tcW w:w="1434" w:type="pct"/>
            <w:shd w:val="clear" w:color="auto" w:fill="FFFFFF" w:themeFill="background1"/>
            <w:vAlign w:val="center"/>
          </w:tcPr>
          <w:p w:rsidR="00214431" w:rsidRPr="0072712C" w:rsidRDefault="00DC44EF" w:rsidP="00053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712C">
              <w:rPr>
                <w:rFonts w:ascii="Times New Roman" w:hAnsi="Times New Roman" w:cs="Times New Roman"/>
                <w:sz w:val="24"/>
              </w:rPr>
              <w:t>Заместитель директора по УВР, методист, педагоги-организаторы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shd w:val="clear" w:color="auto" w:fill="FFFFFF" w:themeFill="background1"/>
            <w:vAlign w:val="center"/>
          </w:tcPr>
          <w:p w:rsidR="00214431" w:rsidRPr="0072712C" w:rsidRDefault="00214431" w:rsidP="00FC1458">
            <w:pPr>
              <w:pStyle w:val="a5"/>
              <w:numPr>
                <w:ilvl w:val="1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shd w:val="clear" w:color="auto" w:fill="FFFFFF" w:themeFill="background1"/>
            <w:vAlign w:val="center"/>
          </w:tcPr>
          <w:p w:rsidR="00214431" w:rsidRPr="0072712C" w:rsidRDefault="00214431" w:rsidP="00FC1458">
            <w:pPr>
              <w:pStyle w:val="Default"/>
              <w:jc w:val="both"/>
              <w:rPr>
                <w:szCs w:val="20"/>
              </w:rPr>
            </w:pPr>
            <w:r w:rsidRPr="0072712C">
              <w:rPr>
                <w:szCs w:val="20"/>
              </w:rPr>
              <w:t>Мониторинг состояния результатов и перспектив развития дополнительного образования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:rsidR="00214431" w:rsidRPr="0072712C" w:rsidRDefault="00214431" w:rsidP="00FC1458">
            <w:pPr>
              <w:pStyle w:val="Default"/>
              <w:jc w:val="center"/>
            </w:pPr>
            <w:r w:rsidRPr="0072712C">
              <w:t>Май</w:t>
            </w:r>
          </w:p>
        </w:tc>
        <w:tc>
          <w:tcPr>
            <w:tcW w:w="1434" w:type="pct"/>
            <w:shd w:val="clear" w:color="auto" w:fill="FFFFFF" w:themeFill="background1"/>
            <w:vAlign w:val="center"/>
          </w:tcPr>
          <w:p w:rsidR="00214431" w:rsidRPr="0072712C" w:rsidRDefault="00DC44EF" w:rsidP="00053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12C">
              <w:rPr>
                <w:rFonts w:ascii="Times New Roman" w:hAnsi="Times New Roman" w:cs="Times New Roman"/>
                <w:sz w:val="24"/>
              </w:rPr>
              <w:t>Заместитель директора по УВР, методист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shd w:val="clear" w:color="auto" w:fill="FFFFFF" w:themeFill="background1"/>
            <w:vAlign w:val="center"/>
          </w:tcPr>
          <w:p w:rsidR="00214431" w:rsidRPr="0072712C" w:rsidRDefault="00214431" w:rsidP="00FC1458">
            <w:pPr>
              <w:pStyle w:val="a5"/>
              <w:numPr>
                <w:ilvl w:val="1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shd w:val="clear" w:color="auto" w:fill="FFFFFF" w:themeFill="background1"/>
            <w:vAlign w:val="center"/>
          </w:tcPr>
          <w:p w:rsidR="00214431" w:rsidRPr="0072712C" w:rsidRDefault="00214431" w:rsidP="00FC1458">
            <w:pPr>
              <w:pStyle w:val="Default"/>
              <w:jc w:val="both"/>
              <w:rPr>
                <w:szCs w:val="20"/>
              </w:rPr>
            </w:pPr>
            <w:r w:rsidRPr="0072712C">
              <w:rPr>
                <w:szCs w:val="20"/>
              </w:rPr>
              <w:t>Анализ состояния и результатов методической работы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:rsidR="00214431" w:rsidRPr="0072712C" w:rsidRDefault="00214431" w:rsidP="00FC1458">
            <w:pPr>
              <w:pStyle w:val="Default"/>
              <w:jc w:val="center"/>
            </w:pPr>
            <w:r w:rsidRPr="0072712C">
              <w:t>Май</w:t>
            </w:r>
          </w:p>
        </w:tc>
        <w:tc>
          <w:tcPr>
            <w:tcW w:w="1434" w:type="pct"/>
            <w:shd w:val="clear" w:color="auto" w:fill="FFFFFF" w:themeFill="background1"/>
            <w:vAlign w:val="center"/>
          </w:tcPr>
          <w:p w:rsidR="00214431" w:rsidRPr="0072712C" w:rsidRDefault="00DC44EF" w:rsidP="00053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712C">
              <w:rPr>
                <w:rFonts w:ascii="Times New Roman" w:hAnsi="Times New Roman" w:cs="Times New Roman"/>
                <w:sz w:val="24"/>
              </w:rPr>
              <w:t>Заместитель директора по УВР, методист</w:t>
            </w:r>
          </w:p>
        </w:tc>
      </w:tr>
      <w:tr w:rsidR="00DC44EF" w:rsidRPr="0072712C" w:rsidTr="000537D4">
        <w:trPr>
          <w:trHeight w:val="20"/>
        </w:trPr>
        <w:tc>
          <w:tcPr>
            <w:tcW w:w="328" w:type="pct"/>
            <w:shd w:val="clear" w:color="auto" w:fill="DEEAF6" w:themeFill="accent1" w:themeFillTint="33"/>
            <w:vAlign w:val="center"/>
          </w:tcPr>
          <w:p w:rsidR="009405BB" w:rsidRPr="0072712C" w:rsidRDefault="009405BB" w:rsidP="00FC1458">
            <w:pPr>
              <w:pStyle w:val="a5"/>
              <w:numPr>
                <w:ilvl w:val="0"/>
                <w:numId w:val="3"/>
              </w:numPr>
              <w:tabs>
                <w:tab w:val="left" w:pos="215"/>
                <w:tab w:val="left" w:pos="3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pct"/>
            <w:gridSpan w:val="3"/>
            <w:shd w:val="clear" w:color="auto" w:fill="DEEAF6" w:themeFill="accent1" w:themeFillTint="33"/>
            <w:vAlign w:val="center"/>
          </w:tcPr>
          <w:p w:rsidR="009405BB" w:rsidRPr="0072712C" w:rsidRDefault="00836E2F" w:rsidP="00FC14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712C">
              <w:rPr>
                <w:rFonts w:ascii="Times New Roman" w:hAnsi="Times New Roman" w:cs="Times New Roman"/>
                <w:b/>
                <w:sz w:val="24"/>
              </w:rPr>
              <w:t>Организация культурно-массовой деятельности</w:t>
            </w:r>
          </w:p>
        </w:tc>
      </w:tr>
      <w:tr w:rsidR="000537D4" w:rsidRPr="0072712C" w:rsidTr="000537D4">
        <w:trPr>
          <w:trHeight w:val="20"/>
        </w:trPr>
        <w:tc>
          <w:tcPr>
            <w:tcW w:w="328" w:type="pct"/>
            <w:shd w:val="clear" w:color="auto" w:fill="FFFFFF" w:themeFill="background1"/>
            <w:vAlign w:val="center"/>
          </w:tcPr>
          <w:p w:rsidR="000537D4" w:rsidRPr="0072712C" w:rsidRDefault="000537D4" w:rsidP="000537D4">
            <w:pPr>
              <w:pStyle w:val="a5"/>
              <w:numPr>
                <w:ilvl w:val="1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shd w:val="clear" w:color="auto" w:fill="FFFFFF" w:themeFill="background1"/>
            <w:vAlign w:val="center"/>
          </w:tcPr>
          <w:p w:rsidR="000537D4" w:rsidRPr="0072712C" w:rsidRDefault="00C50BF7" w:rsidP="00C50BF7">
            <w:pPr>
              <w:pStyle w:val="Default"/>
              <w:jc w:val="both"/>
              <w:rPr>
                <w:szCs w:val="20"/>
              </w:rPr>
            </w:pPr>
            <w:r w:rsidRPr="0072712C">
              <w:rPr>
                <w:iCs/>
                <w:szCs w:val="20"/>
              </w:rPr>
              <w:t>Муниципальный</w:t>
            </w:r>
            <w:r w:rsidR="000537D4" w:rsidRPr="0072712C">
              <w:rPr>
                <w:iCs/>
                <w:szCs w:val="20"/>
              </w:rPr>
              <w:t xml:space="preserve"> этап </w:t>
            </w:r>
            <w:r w:rsidR="000537D4" w:rsidRPr="0072712C">
              <w:rPr>
                <w:bCs/>
                <w:iCs/>
                <w:szCs w:val="20"/>
              </w:rPr>
              <w:t>Всероссийского конкурса</w:t>
            </w:r>
            <w:r w:rsidR="000537D4" w:rsidRPr="0072712C">
              <w:rPr>
                <w:iCs/>
                <w:szCs w:val="20"/>
              </w:rPr>
              <w:t xml:space="preserve"> </w:t>
            </w:r>
            <w:r w:rsidRPr="0072712C">
              <w:rPr>
                <w:iCs/>
                <w:szCs w:val="20"/>
              </w:rPr>
              <w:t>работников</w:t>
            </w:r>
            <w:r w:rsidR="000537D4" w:rsidRPr="0072712C">
              <w:rPr>
                <w:iCs/>
                <w:szCs w:val="20"/>
              </w:rPr>
              <w:t xml:space="preserve"> сферы дополнительного образования «</w:t>
            </w:r>
            <w:r w:rsidR="000537D4" w:rsidRPr="0072712C">
              <w:rPr>
                <w:bCs/>
                <w:iCs/>
                <w:szCs w:val="20"/>
              </w:rPr>
              <w:t>Сердце</w:t>
            </w:r>
            <w:r w:rsidR="000537D4" w:rsidRPr="0072712C">
              <w:rPr>
                <w:iCs/>
                <w:szCs w:val="20"/>
              </w:rPr>
              <w:t xml:space="preserve"> </w:t>
            </w:r>
            <w:r w:rsidR="000537D4" w:rsidRPr="0072712C">
              <w:rPr>
                <w:bCs/>
                <w:iCs/>
                <w:szCs w:val="20"/>
              </w:rPr>
              <w:t>отдаю</w:t>
            </w:r>
            <w:r w:rsidR="000537D4" w:rsidRPr="0072712C">
              <w:rPr>
                <w:iCs/>
                <w:szCs w:val="20"/>
              </w:rPr>
              <w:t xml:space="preserve"> </w:t>
            </w:r>
            <w:r w:rsidR="000537D4" w:rsidRPr="0072712C">
              <w:rPr>
                <w:bCs/>
                <w:iCs/>
                <w:szCs w:val="20"/>
              </w:rPr>
              <w:t>детям</w:t>
            </w:r>
            <w:r w:rsidR="000537D4" w:rsidRPr="0072712C">
              <w:rPr>
                <w:iCs/>
                <w:szCs w:val="20"/>
              </w:rPr>
              <w:t>»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:rsidR="000537D4" w:rsidRPr="0072712C" w:rsidRDefault="000537D4" w:rsidP="000537D4">
            <w:pPr>
              <w:pStyle w:val="Default"/>
              <w:jc w:val="center"/>
              <w:rPr>
                <w:szCs w:val="20"/>
              </w:rPr>
            </w:pPr>
            <w:r w:rsidRPr="0072712C">
              <w:rPr>
                <w:szCs w:val="20"/>
              </w:rPr>
              <w:t>Ноябрь</w:t>
            </w:r>
          </w:p>
        </w:tc>
        <w:tc>
          <w:tcPr>
            <w:tcW w:w="1434" w:type="pct"/>
            <w:shd w:val="clear" w:color="auto" w:fill="FFFFFF" w:themeFill="background1"/>
            <w:vAlign w:val="center"/>
          </w:tcPr>
          <w:p w:rsidR="000537D4" w:rsidRPr="0072712C" w:rsidRDefault="000537D4" w:rsidP="00C50BF7">
            <w:pPr>
              <w:jc w:val="center"/>
            </w:pPr>
            <w:r w:rsidRPr="0072712C">
              <w:rPr>
                <w:rFonts w:ascii="Times New Roman" w:hAnsi="Times New Roman" w:cs="Times New Roman"/>
                <w:sz w:val="24"/>
              </w:rPr>
              <w:t>Заместитель директора по УВР, педагоги-организаторы</w:t>
            </w:r>
          </w:p>
        </w:tc>
      </w:tr>
      <w:tr w:rsidR="000537D4" w:rsidRPr="0072712C" w:rsidTr="000537D4">
        <w:trPr>
          <w:trHeight w:val="20"/>
        </w:trPr>
        <w:tc>
          <w:tcPr>
            <w:tcW w:w="328" w:type="pct"/>
            <w:shd w:val="clear" w:color="auto" w:fill="FFFFFF" w:themeFill="background1"/>
            <w:vAlign w:val="center"/>
          </w:tcPr>
          <w:p w:rsidR="000537D4" w:rsidRPr="0072712C" w:rsidRDefault="000537D4" w:rsidP="000537D4">
            <w:pPr>
              <w:pStyle w:val="a5"/>
              <w:numPr>
                <w:ilvl w:val="1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shd w:val="clear" w:color="auto" w:fill="FFFFFF" w:themeFill="background1"/>
            <w:vAlign w:val="center"/>
          </w:tcPr>
          <w:p w:rsidR="000537D4" w:rsidRPr="0072712C" w:rsidRDefault="000537D4" w:rsidP="000537D4">
            <w:pPr>
              <w:pStyle w:val="Default"/>
              <w:jc w:val="both"/>
              <w:rPr>
                <w:szCs w:val="20"/>
              </w:rPr>
            </w:pPr>
            <w:r w:rsidRPr="0072712C">
              <w:rPr>
                <w:iCs/>
                <w:szCs w:val="20"/>
              </w:rPr>
              <w:t xml:space="preserve">Конкурс «Портфолио педагога дополнительного образования – </w:t>
            </w:r>
            <w:r w:rsidRPr="0072712C">
              <w:rPr>
                <w:szCs w:val="20"/>
              </w:rPr>
              <w:t>как одна из форм предъявления результатов педагогической деятельности»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:rsidR="000537D4" w:rsidRPr="0072712C" w:rsidRDefault="000537D4" w:rsidP="000537D4">
            <w:pPr>
              <w:pStyle w:val="Default"/>
              <w:jc w:val="center"/>
              <w:rPr>
                <w:szCs w:val="20"/>
              </w:rPr>
            </w:pPr>
            <w:r w:rsidRPr="0072712C">
              <w:rPr>
                <w:szCs w:val="20"/>
              </w:rPr>
              <w:t>Январь</w:t>
            </w:r>
          </w:p>
        </w:tc>
        <w:tc>
          <w:tcPr>
            <w:tcW w:w="1434" w:type="pct"/>
            <w:shd w:val="clear" w:color="auto" w:fill="FFFFFF" w:themeFill="background1"/>
            <w:vAlign w:val="center"/>
          </w:tcPr>
          <w:p w:rsidR="000537D4" w:rsidRPr="0072712C" w:rsidRDefault="000537D4" w:rsidP="000537D4">
            <w:pPr>
              <w:jc w:val="center"/>
            </w:pPr>
            <w:r w:rsidRPr="0072712C">
              <w:rPr>
                <w:rFonts w:ascii="Times New Roman" w:hAnsi="Times New Roman" w:cs="Times New Roman"/>
                <w:sz w:val="24"/>
              </w:rPr>
              <w:t>Заместитель директора по УВР, педагоги-организаторы, методист</w:t>
            </w:r>
          </w:p>
        </w:tc>
      </w:tr>
      <w:tr w:rsidR="00C50BF7" w:rsidRPr="0072712C" w:rsidTr="000537D4">
        <w:trPr>
          <w:trHeight w:val="20"/>
        </w:trPr>
        <w:tc>
          <w:tcPr>
            <w:tcW w:w="328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pStyle w:val="a5"/>
              <w:numPr>
                <w:ilvl w:val="1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pStyle w:val="Default"/>
              <w:jc w:val="both"/>
              <w:rPr>
                <w:iCs/>
                <w:szCs w:val="20"/>
              </w:rPr>
            </w:pPr>
            <w:r w:rsidRPr="0072712C">
              <w:rPr>
                <w:iCs/>
                <w:szCs w:val="20"/>
              </w:rPr>
              <w:t>Муниципальный этап областного краеведческого конкурса «Уральский характер»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pStyle w:val="Default"/>
              <w:jc w:val="center"/>
              <w:rPr>
                <w:szCs w:val="20"/>
              </w:rPr>
            </w:pPr>
            <w:r w:rsidRPr="0072712C">
              <w:rPr>
                <w:szCs w:val="20"/>
              </w:rPr>
              <w:t>Февраль</w:t>
            </w:r>
          </w:p>
        </w:tc>
        <w:tc>
          <w:tcPr>
            <w:tcW w:w="1434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jc w:val="center"/>
            </w:pPr>
            <w:r w:rsidRPr="0072712C">
              <w:rPr>
                <w:rFonts w:ascii="Times New Roman" w:hAnsi="Times New Roman" w:cs="Times New Roman"/>
                <w:sz w:val="24"/>
              </w:rPr>
              <w:t>Заместитель директора по УВР, педагоги-организаторы</w:t>
            </w:r>
          </w:p>
        </w:tc>
      </w:tr>
      <w:tr w:rsidR="00C50BF7" w:rsidRPr="0072712C" w:rsidTr="000537D4">
        <w:trPr>
          <w:trHeight w:val="20"/>
        </w:trPr>
        <w:tc>
          <w:tcPr>
            <w:tcW w:w="328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pStyle w:val="a5"/>
              <w:numPr>
                <w:ilvl w:val="1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pStyle w:val="Default"/>
              <w:jc w:val="both"/>
              <w:rPr>
                <w:szCs w:val="20"/>
              </w:rPr>
            </w:pPr>
            <w:r w:rsidRPr="0072712C">
              <w:rPr>
                <w:iCs/>
                <w:szCs w:val="20"/>
              </w:rPr>
              <w:t>Методическая неделя</w:t>
            </w:r>
            <w:r w:rsidRPr="0072712C">
              <w:rPr>
                <w:szCs w:val="20"/>
              </w:rPr>
              <w:t xml:space="preserve"> «Калейдоскоп творческих находок и форм воспитательной работы в детских объединениях»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pStyle w:val="Default"/>
              <w:jc w:val="center"/>
              <w:rPr>
                <w:szCs w:val="20"/>
              </w:rPr>
            </w:pPr>
            <w:r w:rsidRPr="0072712C">
              <w:rPr>
                <w:szCs w:val="20"/>
              </w:rPr>
              <w:t>Март</w:t>
            </w:r>
          </w:p>
        </w:tc>
        <w:tc>
          <w:tcPr>
            <w:tcW w:w="1434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jc w:val="center"/>
            </w:pPr>
            <w:r w:rsidRPr="0072712C">
              <w:rPr>
                <w:rFonts w:ascii="Times New Roman" w:hAnsi="Times New Roman" w:cs="Times New Roman"/>
                <w:sz w:val="24"/>
              </w:rPr>
              <w:t>Заместитель директора по УВР, педагоги-организаторы, методист</w:t>
            </w:r>
          </w:p>
        </w:tc>
      </w:tr>
      <w:tr w:rsidR="00C50BF7" w:rsidRPr="0072712C" w:rsidTr="000537D4">
        <w:trPr>
          <w:trHeight w:val="20"/>
        </w:trPr>
        <w:tc>
          <w:tcPr>
            <w:tcW w:w="328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pStyle w:val="a5"/>
              <w:numPr>
                <w:ilvl w:val="1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pStyle w:val="Default"/>
              <w:jc w:val="both"/>
              <w:rPr>
                <w:iCs/>
                <w:szCs w:val="20"/>
              </w:rPr>
            </w:pPr>
            <w:r w:rsidRPr="0072712C">
              <w:rPr>
                <w:iCs/>
                <w:szCs w:val="20"/>
              </w:rPr>
              <w:t>Муниципальный этап областного конкурса проектов декоративно-прикладного искусства «Арт-мастер»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pStyle w:val="Default"/>
              <w:jc w:val="center"/>
              <w:rPr>
                <w:szCs w:val="20"/>
              </w:rPr>
            </w:pPr>
            <w:r w:rsidRPr="0072712C">
              <w:rPr>
                <w:szCs w:val="20"/>
              </w:rPr>
              <w:t>Март</w:t>
            </w:r>
          </w:p>
        </w:tc>
        <w:tc>
          <w:tcPr>
            <w:tcW w:w="1434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jc w:val="center"/>
            </w:pPr>
            <w:r w:rsidRPr="0072712C">
              <w:rPr>
                <w:rFonts w:ascii="Times New Roman" w:hAnsi="Times New Roman" w:cs="Times New Roman"/>
                <w:sz w:val="24"/>
              </w:rPr>
              <w:t>Заместитель директора по УВР, педагоги-организаторы, методист</w:t>
            </w:r>
          </w:p>
        </w:tc>
      </w:tr>
      <w:tr w:rsidR="00C50BF7" w:rsidRPr="0072712C" w:rsidTr="000537D4">
        <w:trPr>
          <w:trHeight w:val="20"/>
        </w:trPr>
        <w:tc>
          <w:tcPr>
            <w:tcW w:w="328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pStyle w:val="a5"/>
              <w:numPr>
                <w:ilvl w:val="1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pStyle w:val="Default"/>
              <w:jc w:val="both"/>
              <w:rPr>
                <w:iCs/>
                <w:szCs w:val="20"/>
              </w:rPr>
            </w:pPr>
            <w:r w:rsidRPr="0072712C">
              <w:rPr>
                <w:iCs/>
                <w:szCs w:val="20"/>
              </w:rPr>
              <w:t>Конкурс «Афиш» и «</w:t>
            </w:r>
            <w:proofErr w:type="spellStart"/>
            <w:r w:rsidRPr="0072712C">
              <w:rPr>
                <w:iCs/>
                <w:szCs w:val="20"/>
              </w:rPr>
              <w:t>Видеовизиток</w:t>
            </w:r>
            <w:proofErr w:type="spellEnd"/>
            <w:r w:rsidRPr="0072712C">
              <w:rPr>
                <w:iCs/>
                <w:szCs w:val="20"/>
              </w:rPr>
              <w:t>» дополнительных общеобразовательных общеразвивающих программ МКУ ДО АМО «Ачитский ЦДО»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pStyle w:val="Default"/>
              <w:jc w:val="center"/>
              <w:rPr>
                <w:szCs w:val="20"/>
              </w:rPr>
            </w:pPr>
            <w:r w:rsidRPr="0072712C">
              <w:rPr>
                <w:szCs w:val="20"/>
              </w:rPr>
              <w:t>Май</w:t>
            </w:r>
          </w:p>
        </w:tc>
        <w:tc>
          <w:tcPr>
            <w:tcW w:w="1434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712C">
              <w:rPr>
                <w:rFonts w:ascii="Times New Roman" w:hAnsi="Times New Roman" w:cs="Times New Roman"/>
                <w:sz w:val="24"/>
              </w:rPr>
              <w:t>Педагоги-организаторы</w:t>
            </w:r>
          </w:p>
        </w:tc>
      </w:tr>
      <w:tr w:rsidR="00C50BF7" w:rsidRPr="0016353C" w:rsidTr="000537D4">
        <w:trPr>
          <w:trHeight w:val="20"/>
        </w:trPr>
        <w:tc>
          <w:tcPr>
            <w:tcW w:w="328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pStyle w:val="a5"/>
              <w:numPr>
                <w:ilvl w:val="1"/>
                <w:numId w:val="3"/>
              </w:numPr>
              <w:tabs>
                <w:tab w:val="left" w:pos="215"/>
                <w:tab w:val="left" w:pos="3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pStyle w:val="Default"/>
              <w:jc w:val="both"/>
              <w:rPr>
                <w:szCs w:val="20"/>
              </w:rPr>
            </w:pPr>
            <w:r w:rsidRPr="0072712C">
              <w:rPr>
                <w:iCs/>
                <w:szCs w:val="20"/>
              </w:rPr>
              <w:t xml:space="preserve">Конкурс-выставка методических материалов </w:t>
            </w:r>
            <w:r w:rsidRPr="0072712C">
              <w:rPr>
                <w:szCs w:val="20"/>
              </w:rPr>
              <w:t>«От творческой идеи к практическому результату»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:rsidR="00C50BF7" w:rsidRPr="0072712C" w:rsidRDefault="00C50BF7" w:rsidP="00C50BF7">
            <w:pPr>
              <w:pStyle w:val="Default"/>
              <w:jc w:val="center"/>
              <w:rPr>
                <w:szCs w:val="20"/>
              </w:rPr>
            </w:pPr>
            <w:r w:rsidRPr="0072712C">
              <w:rPr>
                <w:szCs w:val="20"/>
              </w:rPr>
              <w:t>Май</w:t>
            </w:r>
          </w:p>
        </w:tc>
        <w:tc>
          <w:tcPr>
            <w:tcW w:w="1434" w:type="pct"/>
            <w:shd w:val="clear" w:color="auto" w:fill="FFFFFF" w:themeFill="background1"/>
            <w:vAlign w:val="center"/>
          </w:tcPr>
          <w:p w:rsidR="00C50BF7" w:rsidRDefault="00C50BF7" w:rsidP="00C50BF7">
            <w:pPr>
              <w:jc w:val="center"/>
            </w:pPr>
            <w:r w:rsidRPr="0072712C">
              <w:rPr>
                <w:rFonts w:ascii="Times New Roman" w:hAnsi="Times New Roman" w:cs="Times New Roman"/>
                <w:sz w:val="24"/>
              </w:rPr>
              <w:t>Заместитель директора по УВР, педагоги-организаторы, методист</w:t>
            </w:r>
          </w:p>
        </w:tc>
      </w:tr>
    </w:tbl>
    <w:p w:rsidR="00CF09C3" w:rsidRPr="0016353C" w:rsidRDefault="00CF09C3" w:rsidP="00FC1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F09C3" w:rsidRPr="0016353C" w:rsidSect="002C042A">
      <w:type w:val="continuous"/>
      <w:pgSz w:w="11906" w:h="16838"/>
      <w:pgMar w:top="1134" w:right="851" w:bottom="1134" w:left="170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2A18"/>
    <w:multiLevelType w:val="hybridMultilevel"/>
    <w:tmpl w:val="44865F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F5DAD"/>
    <w:multiLevelType w:val="hybridMultilevel"/>
    <w:tmpl w:val="180256BC"/>
    <w:lvl w:ilvl="0" w:tplc="21FE64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7A55CA"/>
    <w:multiLevelType w:val="hybridMultilevel"/>
    <w:tmpl w:val="F91E8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5A59D7"/>
    <w:multiLevelType w:val="multilevel"/>
    <w:tmpl w:val="F9C235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 w:hanging="11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 w:hanging="19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 w:hanging="26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 w:hanging="3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 w:hanging="4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 w:hanging="4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 w:hanging="5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 w:hanging="6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1DD82D8B"/>
    <w:multiLevelType w:val="hybridMultilevel"/>
    <w:tmpl w:val="EEB88D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322EF"/>
    <w:multiLevelType w:val="hybridMultilevel"/>
    <w:tmpl w:val="A7DC3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75BF5"/>
    <w:multiLevelType w:val="hybridMultilevel"/>
    <w:tmpl w:val="4094F74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527807"/>
    <w:multiLevelType w:val="multilevel"/>
    <w:tmpl w:val="48A44B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164C0"/>
    <w:multiLevelType w:val="multilevel"/>
    <w:tmpl w:val="F6E69D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17500A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47B1490"/>
    <w:multiLevelType w:val="hybridMultilevel"/>
    <w:tmpl w:val="16DA102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342455"/>
    <w:multiLevelType w:val="multilevel"/>
    <w:tmpl w:val="132834A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2" w15:restartNumberingAfterBreak="0">
    <w:nsid w:val="3C262BE1"/>
    <w:multiLevelType w:val="multilevel"/>
    <w:tmpl w:val="ED184944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212B56"/>
    <w:multiLevelType w:val="multilevel"/>
    <w:tmpl w:val="57908D5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4" w15:restartNumberingAfterBreak="0">
    <w:nsid w:val="41150889"/>
    <w:multiLevelType w:val="hybridMultilevel"/>
    <w:tmpl w:val="5D30726A"/>
    <w:lvl w:ilvl="0" w:tplc="D88289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8A060A"/>
    <w:multiLevelType w:val="hybridMultilevel"/>
    <w:tmpl w:val="C60418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FA6923"/>
    <w:multiLevelType w:val="hybridMultilevel"/>
    <w:tmpl w:val="69A207E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16"/>
  </w:num>
  <w:num w:numId="8">
    <w:abstractNumId w:val="7"/>
  </w:num>
  <w:num w:numId="9">
    <w:abstractNumId w:val="2"/>
  </w:num>
  <w:num w:numId="10">
    <w:abstractNumId w:val="15"/>
  </w:num>
  <w:num w:numId="11">
    <w:abstractNumId w:val="4"/>
  </w:num>
  <w:num w:numId="12">
    <w:abstractNumId w:val="9"/>
  </w:num>
  <w:num w:numId="13">
    <w:abstractNumId w:val="12"/>
  </w:num>
  <w:num w:numId="14">
    <w:abstractNumId w:val="1"/>
  </w:num>
  <w:num w:numId="15">
    <w:abstractNumId w:val="11"/>
  </w:num>
  <w:num w:numId="16">
    <w:abstractNumId w:val="13"/>
  </w:num>
  <w:num w:numId="17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80"/>
    <w:rsid w:val="0003446D"/>
    <w:rsid w:val="00037CE3"/>
    <w:rsid w:val="00041F74"/>
    <w:rsid w:val="000537D4"/>
    <w:rsid w:val="000539BC"/>
    <w:rsid w:val="00057631"/>
    <w:rsid w:val="00062C99"/>
    <w:rsid w:val="000A523B"/>
    <w:rsid w:val="000A79E0"/>
    <w:rsid w:val="000F0267"/>
    <w:rsid w:val="00154F3D"/>
    <w:rsid w:val="0016353C"/>
    <w:rsid w:val="00174B17"/>
    <w:rsid w:val="001862D7"/>
    <w:rsid w:val="001B6945"/>
    <w:rsid w:val="001C3587"/>
    <w:rsid w:val="001F6E55"/>
    <w:rsid w:val="0020175C"/>
    <w:rsid w:val="00206062"/>
    <w:rsid w:val="00207147"/>
    <w:rsid w:val="00210A14"/>
    <w:rsid w:val="00214431"/>
    <w:rsid w:val="002226CC"/>
    <w:rsid w:val="00224FDB"/>
    <w:rsid w:val="00240F9E"/>
    <w:rsid w:val="00252276"/>
    <w:rsid w:val="002945EB"/>
    <w:rsid w:val="002B2119"/>
    <w:rsid w:val="002B4A13"/>
    <w:rsid w:val="002B5EF4"/>
    <w:rsid w:val="002C042A"/>
    <w:rsid w:val="002C4982"/>
    <w:rsid w:val="002D0161"/>
    <w:rsid w:val="002D21E3"/>
    <w:rsid w:val="002D6782"/>
    <w:rsid w:val="002F11C1"/>
    <w:rsid w:val="00306DAE"/>
    <w:rsid w:val="0031001D"/>
    <w:rsid w:val="0032390E"/>
    <w:rsid w:val="003269B0"/>
    <w:rsid w:val="003435BD"/>
    <w:rsid w:val="00343A20"/>
    <w:rsid w:val="003447E9"/>
    <w:rsid w:val="00346265"/>
    <w:rsid w:val="0036031C"/>
    <w:rsid w:val="0036162C"/>
    <w:rsid w:val="00362CAC"/>
    <w:rsid w:val="003720C5"/>
    <w:rsid w:val="00384DC3"/>
    <w:rsid w:val="00385CE6"/>
    <w:rsid w:val="00392FDA"/>
    <w:rsid w:val="003A52A4"/>
    <w:rsid w:val="003A59A4"/>
    <w:rsid w:val="003C27A9"/>
    <w:rsid w:val="003C6AD1"/>
    <w:rsid w:val="003D5B5A"/>
    <w:rsid w:val="003E276B"/>
    <w:rsid w:val="00407DA5"/>
    <w:rsid w:val="00415A17"/>
    <w:rsid w:val="00417794"/>
    <w:rsid w:val="00425D32"/>
    <w:rsid w:val="004506D4"/>
    <w:rsid w:val="0048028D"/>
    <w:rsid w:val="00536122"/>
    <w:rsid w:val="00566205"/>
    <w:rsid w:val="005829D3"/>
    <w:rsid w:val="005E36A7"/>
    <w:rsid w:val="00604E82"/>
    <w:rsid w:val="006148AE"/>
    <w:rsid w:val="00625ABC"/>
    <w:rsid w:val="0062736D"/>
    <w:rsid w:val="006309ED"/>
    <w:rsid w:val="00653CBB"/>
    <w:rsid w:val="006563D2"/>
    <w:rsid w:val="0067197A"/>
    <w:rsid w:val="006749E5"/>
    <w:rsid w:val="00682BB6"/>
    <w:rsid w:val="006A7B43"/>
    <w:rsid w:val="006B1254"/>
    <w:rsid w:val="006D7658"/>
    <w:rsid w:val="006D76F8"/>
    <w:rsid w:val="0072712C"/>
    <w:rsid w:val="0078697D"/>
    <w:rsid w:val="007E131A"/>
    <w:rsid w:val="00801E8B"/>
    <w:rsid w:val="00832CE3"/>
    <w:rsid w:val="00836E2F"/>
    <w:rsid w:val="00854E71"/>
    <w:rsid w:val="00863369"/>
    <w:rsid w:val="008A6872"/>
    <w:rsid w:val="008B4AA3"/>
    <w:rsid w:val="008D618C"/>
    <w:rsid w:val="008E7C1E"/>
    <w:rsid w:val="008F64AC"/>
    <w:rsid w:val="009068FA"/>
    <w:rsid w:val="0091281C"/>
    <w:rsid w:val="009405BB"/>
    <w:rsid w:val="009419B9"/>
    <w:rsid w:val="00945CB8"/>
    <w:rsid w:val="00954B8C"/>
    <w:rsid w:val="00955295"/>
    <w:rsid w:val="00956B42"/>
    <w:rsid w:val="00957EF6"/>
    <w:rsid w:val="009779A0"/>
    <w:rsid w:val="00987E5D"/>
    <w:rsid w:val="00991903"/>
    <w:rsid w:val="009A3BD9"/>
    <w:rsid w:val="009C1F4E"/>
    <w:rsid w:val="009C75C4"/>
    <w:rsid w:val="009E5566"/>
    <w:rsid w:val="009F492C"/>
    <w:rsid w:val="009F6EA1"/>
    <w:rsid w:val="00A05D80"/>
    <w:rsid w:val="00A06DB0"/>
    <w:rsid w:val="00A078B0"/>
    <w:rsid w:val="00A16F16"/>
    <w:rsid w:val="00A21423"/>
    <w:rsid w:val="00A325C9"/>
    <w:rsid w:val="00A34747"/>
    <w:rsid w:val="00A5024C"/>
    <w:rsid w:val="00A5368F"/>
    <w:rsid w:val="00A65486"/>
    <w:rsid w:val="00A73224"/>
    <w:rsid w:val="00A762BE"/>
    <w:rsid w:val="00A861EE"/>
    <w:rsid w:val="00A87E0F"/>
    <w:rsid w:val="00A97169"/>
    <w:rsid w:val="00AA6CE2"/>
    <w:rsid w:val="00AD7E19"/>
    <w:rsid w:val="00AF208F"/>
    <w:rsid w:val="00AF3BC1"/>
    <w:rsid w:val="00AF4DCE"/>
    <w:rsid w:val="00AF5B2C"/>
    <w:rsid w:val="00B45F14"/>
    <w:rsid w:val="00B745D0"/>
    <w:rsid w:val="00B80D77"/>
    <w:rsid w:val="00B829D5"/>
    <w:rsid w:val="00BB6DAC"/>
    <w:rsid w:val="00BC1C4C"/>
    <w:rsid w:val="00BC1E67"/>
    <w:rsid w:val="00BC31C8"/>
    <w:rsid w:val="00BD4C94"/>
    <w:rsid w:val="00BD75BA"/>
    <w:rsid w:val="00BE10B0"/>
    <w:rsid w:val="00BF2CCB"/>
    <w:rsid w:val="00BF5BF9"/>
    <w:rsid w:val="00BF7F3D"/>
    <w:rsid w:val="00C17F67"/>
    <w:rsid w:val="00C320B6"/>
    <w:rsid w:val="00C50BF7"/>
    <w:rsid w:val="00C55F68"/>
    <w:rsid w:val="00C65753"/>
    <w:rsid w:val="00C84899"/>
    <w:rsid w:val="00C938CD"/>
    <w:rsid w:val="00CC08F1"/>
    <w:rsid w:val="00CC7796"/>
    <w:rsid w:val="00CC7F9B"/>
    <w:rsid w:val="00CD1F80"/>
    <w:rsid w:val="00CE0356"/>
    <w:rsid w:val="00CF09C3"/>
    <w:rsid w:val="00D055A9"/>
    <w:rsid w:val="00D12719"/>
    <w:rsid w:val="00D16EA4"/>
    <w:rsid w:val="00D22FA7"/>
    <w:rsid w:val="00D43528"/>
    <w:rsid w:val="00D5318A"/>
    <w:rsid w:val="00DC44EF"/>
    <w:rsid w:val="00DE0C15"/>
    <w:rsid w:val="00DF55ED"/>
    <w:rsid w:val="00E00ECC"/>
    <w:rsid w:val="00E32072"/>
    <w:rsid w:val="00E32D06"/>
    <w:rsid w:val="00E345BE"/>
    <w:rsid w:val="00E6280F"/>
    <w:rsid w:val="00E84064"/>
    <w:rsid w:val="00EA3D5D"/>
    <w:rsid w:val="00EA4B27"/>
    <w:rsid w:val="00EB7846"/>
    <w:rsid w:val="00EE264D"/>
    <w:rsid w:val="00EF1FFB"/>
    <w:rsid w:val="00F15A75"/>
    <w:rsid w:val="00F34A7A"/>
    <w:rsid w:val="00F4149E"/>
    <w:rsid w:val="00F73A6D"/>
    <w:rsid w:val="00F91C03"/>
    <w:rsid w:val="00F97508"/>
    <w:rsid w:val="00FB06A1"/>
    <w:rsid w:val="00FC00DA"/>
    <w:rsid w:val="00FC1458"/>
    <w:rsid w:val="00FD1EBA"/>
    <w:rsid w:val="00FD35C7"/>
    <w:rsid w:val="00FF0E8E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25657-E0B6-43FA-820F-3555CE2F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DA"/>
  </w:style>
  <w:style w:type="paragraph" w:styleId="1">
    <w:name w:val="heading 1"/>
    <w:basedOn w:val="a"/>
    <w:next w:val="a"/>
    <w:pPr>
      <w:keepNext/>
      <w:keepLines/>
      <w:numPr>
        <w:numId w:val="12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numPr>
        <w:ilvl w:val="1"/>
        <w:numId w:val="12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numPr>
        <w:ilvl w:val="2"/>
        <w:numId w:val="12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numPr>
        <w:ilvl w:val="3"/>
        <w:numId w:val="12"/>
      </w:num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numPr>
        <w:ilvl w:val="4"/>
        <w:numId w:val="12"/>
      </w:num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numPr>
        <w:ilvl w:val="5"/>
        <w:numId w:val="12"/>
      </w:numPr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CE6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CE6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CE6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85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525DA"/>
    <w:pPr>
      <w:ind w:left="720"/>
      <w:contextualSpacing/>
    </w:pPr>
  </w:style>
  <w:style w:type="table" w:styleId="a6">
    <w:name w:val="Table Grid"/>
    <w:basedOn w:val="a1"/>
    <w:uiPriority w:val="39"/>
    <w:rsid w:val="00852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FD1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F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5B2C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385CE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385C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85C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c">
    <w:name w:val="Hyperlink"/>
    <w:basedOn w:val="a0"/>
    <w:uiPriority w:val="99"/>
    <w:unhideWhenUsed/>
    <w:rsid w:val="00326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BvkBJ1UGhqzqMbsHufkuJlGCSA==">AMUW2mXro5AIP5jaUiYzRP9xjyjEWnj55582pBc0zgDqOAoS2pVl80oJeOtvxA4vBC0xjvcoj/ap+WKbE3cQTPAoKGZV8LhtHT3RHPs9UecNMB0MPiNqEnjvjYK5XQM3Ptd5sd5Z5ZMi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2025-08-07T04:25:00Z</cp:lastPrinted>
  <dcterms:created xsi:type="dcterms:W3CDTF">2025-07-24T11:22:00Z</dcterms:created>
  <dcterms:modified xsi:type="dcterms:W3CDTF">2025-08-07T04:26:00Z</dcterms:modified>
</cp:coreProperties>
</file>